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CD" w:rsidRPr="002333CD" w:rsidRDefault="002333CD" w:rsidP="001F05B1">
      <w:pPr>
        <w:pStyle w:val="Title"/>
      </w:pPr>
      <w:r w:rsidRPr="002333CD">
        <w:t>Blue and Gold Banquet</w:t>
      </w:r>
    </w:p>
    <w:p w:rsidR="002333CD" w:rsidRPr="00BC6D4D" w:rsidRDefault="002333CD" w:rsidP="002333CD">
      <w:pPr>
        <w:rPr>
          <w:rFonts w:ascii="Arial" w:hAnsi="Arial" w:cs="Arial"/>
          <w:sz w:val="24"/>
          <w:szCs w:val="24"/>
        </w:rPr>
      </w:pPr>
      <w:r w:rsidRPr="00BC6D4D">
        <w:rPr>
          <w:rFonts w:ascii="Arial" w:hAnsi="Arial" w:cs="Arial"/>
          <w:sz w:val="24"/>
          <w:szCs w:val="24"/>
        </w:rPr>
        <w:t>Every February, Pack 1776 celebrates</w:t>
      </w:r>
      <w:r w:rsidR="00482133">
        <w:rPr>
          <w:rFonts w:ascii="Arial" w:hAnsi="Arial" w:cs="Arial"/>
          <w:sz w:val="24"/>
          <w:szCs w:val="24"/>
        </w:rPr>
        <w:t xml:space="preserve"> the a</w:t>
      </w:r>
      <w:r w:rsidRPr="00BC6D4D">
        <w:rPr>
          <w:rFonts w:ascii="Arial" w:hAnsi="Arial" w:cs="Arial"/>
          <w:sz w:val="24"/>
          <w:szCs w:val="24"/>
        </w:rPr>
        <w:t>nniversary</w:t>
      </w:r>
      <w:r w:rsidR="00482133">
        <w:rPr>
          <w:rFonts w:ascii="Arial" w:hAnsi="Arial" w:cs="Arial"/>
          <w:sz w:val="24"/>
          <w:szCs w:val="24"/>
        </w:rPr>
        <w:t xml:space="preserve"> of the Boy Scouts,</w:t>
      </w:r>
      <w:r w:rsidRPr="00BC6D4D">
        <w:rPr>
          <w:rFonts w:ascii="Arial" w:hAnsi="Arial" w:cs="Arial"/>
          <w:sz w:val="24"/>
          <w:szCs w:val="24"/>
        </w:rPr>
        <w:t xml:space="preserve"> and the bridging of our </w:t>
      </w:r>
      <w:proofErr w:type="spellStart"/>
      <w:r w:rsidRPr="00BC6D4D">
        <w:rPr>
          <w:rFonts w:ascii="Arial" w:hAnsi="Arial" w:cs="Arial"/>
          <w:sz w:val="24"/>
          <w:szCs w:val="24"/>
        </w:rPr>
        <w:t>Webelos</w:t>
      </w:r>
      <w:proofErr w:type="spellEnd"/>
      <w:r w:rsidRPr="00BC6D4D">
        <w:rPr>
          <w:rFonts w:ascii="Arial" w:hAnsi="Arial" w:cs="Arial"/>
          <w:sz w:val="24"/>
          <w:szCs w:val="24"/>
        </w:rPr>
        <w:t xml:space="preserve"> II</w:t>
      </w:r>
      <w:r w:rsidR="00482133">
        <w:rPr>
          <w:rFonts w:ascii="Arial" w:hAnsi="Arial" w:cs="Arial"/>
          <w:sz w:val="24"/>
          <w:szCs w:val="24"/>
        </w:rPr>
        <w:t>. We invite the Pack and all f</w:t>
      </w:r>
      <w:r w:rsidRPr="00BC6D4D">
        <w:rPr>
          <w:rFonts w:ascii="Arial" w:hAnsi="Arial" w:cs="Arial"/>
          <w:sz w:val="24"/>
          <w:szCs w:val="24"/>
        </w:rPr>
        <w:t>amily members to a sit</w:t>
      </w:r>
      <w:r w:rsidR="00482133">
        <w:rPr>
          <w:rFonts w:ascii="Arial" w:hAnsi="Arial" w:cs="Arial"/>
          <w:sz w:val="24"/>
          <w:szCs w:val="24"/>
        </w:rPr>
        <w:t>-</w:t>
      </w:r>
      <w:r w:rsidRPr="00BC6D4D">
        <w:rPr>
          <w:rFonts w:ascii="Arial" w:hAnsi="Arial" w:cs="Arial"/>
          <w:sz w:val="24"/>
          <w:szCs w:val="24"/>
        </w:rPr>
        <w:t>down dinner in the Coyote Creek MPR. We witness a formal graduation ceremony of</w:t>
      </w:r>
      <w:r w:rsidR="00C76BA5" w:rsidRPr="00BC6D4D">
        <w:rPr>
          <w:rFonts w:ascii="Arial" w:hAnsi="Arial" w:cs="Arial"/>
          <w:sz w:val="24"/>
          <w:szCs w:val="24"/>
        </w:rPr>
        <w:t xml:space="preserve"> our </w:t>
      </w:r>
      <w:proofErr w:type="spellStart"/>
      <w:r w:rsidR="00C76BA5" w:rsidRPr="00BC6D4D">
        <w:rPr>
          <w:rFonts w:ascii="Arial" w:hAnsi="Arial" w:cs="Arial"/>
          <w:sz w:val="24"/>
          <w:szCs w:val="24"/>
        </w:rPr>
        <w:t>Webelos</w:t>
      </w:r>
      <w:proofErr w:type="spellEnd"/>
      <w:r w:rsidR="00C76BA5" w:rsidRPr="00BC6D4D">
        <w:rPr>
          <w:rFonts w:ascii="Arial" w:hAnsi="Arial" w:cs="Arial"/>
          <w:sz w:val="24"/>
          <w:szCs w:val="24"/>
        </w:rPr>
        <w:t xml:space="preserve"> II</w:t>
      </w:r>
      <w:r w:rsidR="00C234E8">
        <w:rPr>
          <w:rFonts w:ascii="Arial" w:hAnsi="Arial" w:cs="Arial"/>
          <w:sz w:val="24"/>
          <w:szCs w:val="24"/>
        </w:rPr>
        <w:t xml:space="preserve">, </w:t>
      </w:r>
      <w:r w:rsidR="001F05B1">
        <w:rPr>
          <w:rFonts w:ascii="Arial" w:hAnsi="Arial" w:cs="Arial"/>
          <w:sz w:val="24"/>
          <w:szCs w:val="24"/>
        </w:rPr>
        <w:t xml:space="preserve">watch </w:t>
      </w:r>
      <w:r w:rsidR="00C76BA5" w:rsidRPr="00BC6D4D">
        <w:rPr>
          <w:rFonts w:ascii="Arial" w:hAnsi="Arial" w:cs="Arial"/>
          <w:sz w:val="24"/>
          <w:szCs w:val="24"/>
        </w:rPr>
        <w:t xml:space="preserve">a </w:t>
      </w:r>
      <w:r w:rsidRPr="00BC6D4D">
        <w:rPr>
          <w:rFonts w:ascii="Arial" w:hAnsi="Arial" w:cs="Arial"/>
          <w:sz w:val="24"/>
          <w:szCs w:val="24"/>
        </w:rPr>
        <w:t xml:space="preserve">video of </w:t>
      </w:r>
      <w:r w:rsidR="00482133">
        <w:rPr>
          <w:rFonts w:ascii="Arial" w:hAnsi="Arial" w:cs="Arial"/>
          <w:sz w:val="24"/>
          <w:szCs w:val="24"/>
        </w:rPr>
        <w:t>the past pack</w:t>
      </w:r>
      <w:r w:rsidR="001F05B1">
        <w:rPr>
          <w:rFonts w:ascii="Arial" w:hAnsi="Arial" w:cs="Arial"/>
          <w:sz w:val="24"/>
          <w:szCs w:val="24"/>
        </w:rPr>
        <w:t xml:space="preserve"> activities</w:t>
      </w:r>
      <w:r w:rsidR="00482133">
        <w:rPr>
          <w:rFonts w:ascii="Arial" w:hAnsi="Arial" w:cs="Arial"/>
          <w:sz w:val="24"/>
          <w:szCs w:val="24"/>
        </w:rPr>
        <w:t>,</w:t>
      </w:r>
      <w:r w:rsidR="001F05B1">
        <w:rPr>
          <w:rFonts w:ascii="Arial" w:hAnsi="Arial" w:cs="Arial"/>
          <w:sz w:val="24"/>
          <w:szCs w:val="24"/>
        </w:rPr>
        <w:t xml:space="preserve"> an</w:t>
      </w:r>
      <w:r w:rsidR="00C234E8">
        <w:rPr>
          <w:rFonts w:ascii="Arial" w:hAnsi="Arial" w:cs="Arial"/>
          <w:sz w:val="24"/>
          <w:szCs w:val="24"/>
        </w:rPr>
        <w:t>d h</w:t>
      </w:r>
      <w:r w:rsidR="00482133">
        <w:rPr>
          <w:rFonts w:ascii="Arial" w:hAnsi="Arial" w:cs="Arial"/>
          <w:sz w:val="24"/>
          <w:szCs w:val="24"/>
        </w:rPr>
        <w:t>ire</w:t>
      </w:r>
      <w:r w:rsidR="00C234E8">
        <w:rPr>
          <w:rFonts w:ascii="Arial" w:hAnsi="Arial" w:cs="Arial"/>
          <w:sz w:val="24"/>
          <w:szCs w:val="24"/>
        </w:rPr>
        <w:t xml:space="preserve"> a professional </w:t>
      </w:r>
      <w:r w:rsidRPr="00BC6D4D">
        <w:rPr>
          <w:rFonts w:ascii="Arial" w:hAnsi="Arial" w:cs="Arial"/>
          <w:sz w:val="24"/>
          <w:szCs w:val="24"/>
        </w:rPr>
        <w:t>entertain</w:t>
      </w:r>
      <w:r w:rsidR="00C76BA5" w:rsidRPr="00BC6D4D">
        <w:rPr>
          <w:rFonts w:ascii="Arial" w:hAnsi="Arial" w:cs="Arial"/>
          <w:sz w:val="24"/>
          <w:szCs w:val="24"/>
        </w:rPr>
        <w:t xml:space="preserve">er for the evening. </w:t>
      </w:r>
      <w:r w:rsidRPr="00BC6D4D">
        <w:rPr>
          <w:rFonts w:ascii="Arial" w:hAnsi="Arial" w:cs="Arial"/>
          <w:sz w:val="24"/>
          <w:szCs w:val="24"/>
        </w:rPr>
        <w:t xml:space="preserve">  </w:t>
      </w:r>
    </w:p>
    <w:p w:rsidR="00C234E8" w:rsidRDefault="001F05B1" w:rsidP="001F05B1">
      <w:pPr>
        <w:pStyle w:val="Heading1"/>
      </w:pPr>
      <w:r>
        <w:t>Getting started</w:t>
      </w:r>
    </w:p>
    <w:p w:rsidR="00C234E8" w:rsidRPr="00BC6D4D" w:rsidRDefault="00482133" w:rsidP="00C234E8">
      <w:pPr>
        <w:rPr>
          <w:rFonts w:ascii="Arial" w:hAnsi="Arial" w:cs="Arial"/>
          <w:sz w:val="24"/>
          <w:szCs w:val="24"/>
        </w:rPr>
      </w:pPr>
      <w:r>
        <w:rPr>
          <w:rFonts w:ascii="Arial" w:hAnsi="Arial" w:cs="Arial"/>
          <w:sz w:val="24"/>
          <w:szCs w:val="24"/>
        </w:rPr>
        <w:t xml:space="preserve">The </w:t>
      </w:r>
      <w:r w:rsidR="00C234E8">
        <w:rPr>
          <w:rFonts w:ascii="Arial" w:hAnsi="Arial" w:cs="Arial"/>
          <w:sz w:val="24"/>
          <w:szCs w:val="24"/>
        </w:rPr>
        <w:t>Blue and Gold event is</w:t>
      </w:r>
      <w:r w:rsidR="00C234E8" w:rsidRPr="00BC6D4D">
        <w:rPr>
          <w:rFonts w:ascii="Arial" w:hAnsi="Arial" w:cs="Arial"/>
          <w:sz w:val="24"/>
          <w:szCs w:val="24"/>
        </w:rPr>
        <w:t xml:space="preserve"> traditionally planned by the </w:t>
      </w:r>
      <w:proofErr w:type="spellStart"/>
      <w:r w:rsidR="00C234E8" w:rsidRPr="00BC6D4D">
        <w:rPr>
          <w:rFonts w:ascii="Arial" w:hAnsi="Arial" w:cs="Arial"/>
          <w:sz w:val="24"/>
          <w:szCs w:val="24"/>
        </w:rPr>
        <w:t>Webelos</w:t>
      </w:r>
      <w:proofErr w:type="spellEnd"/>
      <w:r w:rsidR="00C234E8" w:rsidRPr="00BC6D4D">
        <w:rPr>
          <w:rFonts w:ascii="Arial" w:hAnsi="Arial" w:cs="Arial"/>
          <w:sz w:val="24"/>
          <w:szCs w:val="24"/>
        </w:rPr>
        <w:t xml:space="preserve"> II parents. A successful banquet needs lots of planning; try to </w:t>
      </w:r>
      <w:r>
        <w:rPr>
          <w:rFonts w:ascii="Arial" w:hAnsi="Arial" w:cs="Arial"/>
          <w:sz w:val="24"/>
          <w:szCs w:val="24"/>
        </w:rPr>
        <w:t>start</w:t>
      </w:r>
      <w:r w:rsidR="00C234E8" w:rsidRPr="00BC6D4D">
        <w:rPr>
          <w:rFonts w:ascii="Arial" w:hAnsi="Arial" w:cs="Arial"/>
          <w:sz w:val="24"/>
          <w:szCs w:val="24"/>
        </w:rPr>
        <w:t xml:space="preserve"> at least two months in advance.    </w:t>
      </w:r>
    </w:p>
    <w:p w:rsidR="004F6A5C" w:rsidRPr="00BC6D4D" w:rsidRDefault="00482133" w:rsidP="001F05B1">
      <w:pPr>
        <w:pStyle w:val="Heading1"/>
      </w:pPr>
      <w:r>
        <w:t>Kick-</w:t>
      </w:r>
      <w:r w:rsidR="008F0D68">
        <w:t>Off Meeting</w:t>
      </w:r>
    </w:p>
    <w:p w:rsidR="007975D2" w:rsidRDefault="001F05B1" w:rsidP="002333CD">
      <w:pPr>
        <w:rPr>
          <w:rFonts w:ascii="Arial" w:hAnsi="Arial" w:cs="Arial"/>
          <w:sz w:val="24"/>
          <w:szCs w:val="24"/>
        </w:rPr>
      </w:pPr>
      <w:r>
        <w:rPr>
          <w:rFonts w:ascii="Arial" w:hAnsi="Arial" w:cs="Arial"/>
          <w:sz w:val="24"/>
          <w:szCs w:val="24"/>
        </w:rPr>
        <w:t xml:space="preserve">One person can do it all, but we don’t recommend it. </w:t>
      </w:r>
      <w:r w:rsidR="00482133">
        <w:rPr>
          <w:rFonts w:ascii="Arial" w:hAnsi="Arial" w:cs="Arial"/>
          <w:sz w:val="24"/>
          <w:szCs w:val="24"/>
        </w:rPr>
        <w:t>There</w:t>
      </w:r>
      <w:r w:rsidR="007975D2">
        <w:rPr>
          <w:rFonts w:ascii="Arial" w:hAnsi="Arial" w:cs="Arial"/>
          <w:sz w:val="24"/>
          <w:szCs w:val="24"/>
        </w:rPr>
        <w:t xml:space="preserve">’s too much to juggle and </w:t>
      </w:r>
      <w:r w:rsidR="00482133">
        <w:rPr>
          <w:rFonts w:ascii="Arial" w:hAnsi="Arial" w:cs="Arial"/>
          <w:sz w:val="24"/>
          <w:szCs w:val="24"/>
        </w:rPr>
        <w:t>you will be</w:t>
      </w:r>
      <w:r w:rsidR="007975D2">
        <w:rPr>
          <w:rFonts w:ascii="Arial" w:hAnsi="Arial" w:cs="Arial"/>
          <w:sz w:val="24"/>
          <w:szCs w:val="24"/>
        </w:rPr>
        <w:t xml:space="preserve"> overwhelm</w:t>
      </w:r>
      <w:r w:rsidR="00482133">
        <w:rPr>
          <w:rFonts w:ascii="Arial" w:hAnsi="Arial" w:cs="Arial"/>
          <w:sz w:val="24"/>
          <w:szCs w:val="24"/>
        </w:rPr>
        <w:t>ed</w:t>
      </w:r>
      <w:r w:rsidR="007975D2">
        <w:rPr>
          <w:rFonts w:ascii="Arial" w:hAnsi="Arial" w:cs="Arial"/>
          <w:sz w:val="24"/>
          <w:szCs w:val="24"/>
        </w:rPr>
        <w:t xml:space="preserve"> on the day of the event. </w:t>
      </w:r>
    </w:p>
    <w:p w:rsidR="00E820FB" w:rsidRPr="00BC6D4D" w:rsidRDefault="00E820FB" w:rsidP="002333CD">
      <w:pPr>
        <w:rPr>
          <w:rFonts w:ascii="Arial" w:hAnsi="Arial" w:cs="Arial"/>
          <w:sz w:val="24"/>
          <w:szCs w:val="24"/>
        </w:rPr>
      </w:pPr>
      <w:r w:rsidRPr="00BC6D4D">
        <w:rPr>
          <w:rFonts w:ascii="Arial" w:hAnsi="Arial" w:cs="Arial"/>
          <w:sz w:val="24"/>
          <w:szCs w:val="24"/>
        </w:rPr>
        <w:t>Start with a “kick</w:t>
      </w:r>
      <w:r w:rsidR="00482133">
        <w:rPr>
          <w:rFonts w:ascii="Arial" w:hAnsi="Arial" w:cs="Arial"/>
          <w:sz w:val="24"/>
          <w:szCs w:val="24"/>
        </w:rPr>
        <w:t>-</w:t>
      </w:r>
      <w:r w:rsidRPr="00BC6D4D">
        <w:rPr>
          <w:rFonts w:ascii="Arial" w:hAnsi="Arial" w:cs="Arial"/>
          <w:sz w:val="24"/>
          <w:szCs w:val="24"/>
        </w:rPr>
        <w:t xml:space="preserve">off” meeting and invite all the </w:t>
      </w:r>
      <w:proofErr w:type="spellStart"/>
      <w:r w:rsidRPr="00BC6D4D">
        <w:rPr>
          <w:rFonts w:ascii="Arial" w:hAnsi="Arial" w:cs="Arial"/>
          <w:sz w:val="24"/>
          <w:szCs w:val="24"/>
        </w:rPr>
        <w:t>Webelos</w:t>
      </w:r>
      <w:proofErr w:type="spellEnd"/>
      <w:r w:rsidRPr="00BC6D4D">
        <w:rPr>
          <w:rFonts w:ascii="Arial" w:hAnsi="Arial" w:cs="Arial"/>
          <w:sz w:val="24"/>
          <w:szCs w:val="24"/>
        </w:rPr>
        <w:t xml:space="preserve"> II parents. Divide up the </w:t>
      </w:r>
      <w:r w:rsidR="008F0D68">
        <w:rPr>
          <w:rFonts w:ascii="Arial" w:hAnsi="Arial" w:cs="Arial"/>
          <w:sz w:val="24"/>
          <w:szCs w:val="24"/>
        </w:rPr>
        <w:t>tasks so each</w:t>
      </w:r>
      <w:r w:rsidR="00482133">
        <w:rPr>
          <w:rFonts w:ascii="Arial" w:hAnsi="Arial" w:cs="Arial"/>
          <w:sz w:val="24"/>
          <w:szCs w:val="24"/>
        </w:rPr>
        <w:t xml:space="preserve"> parent</w:t>
      </w:r>
      <w:r w:rsidR="008F0D68">
        <w:rPr>
          <w:rFonts w:ascii="Arial" w:hAnsi="Arial" w:cs="Arial"/>
          <w:sz w:val="24"/>
          <w:szCs w:val="24"/>
        </w:rPr>
        <w:t xml:space="preserve"> can work independently and check back with </w:t>
      </w:r>
      <w:r w:rsidR="00C234E8">
        <w:rPr>
          <w:rFonts w:ascii="Arial" w:hAnsi="Arial" w:cs="Arial"/>
          <w:sz w:val="24"/>
          <w:szCs w:val="24"/>
        </w:rPr>
        <w:t>the</w:t>
      </w:r>
      <w:r w:rsidR="008F0D68">
        <w:rPr>
          <w:rFonts w:ascii="Arial" w:hAnsi="Arial" w:cs="Arial"/>
          <w:sz w:val="24"/>
          <w:szCs w:val="24"/>
        </w:rPr>
        <w:t xml:space="preserve"> leader</w:t>
      </w:r>
      <w:r w:rsidR="00482133">
        <w:rPr>
          <w:rFonts w:ascii="Arial" w:hAnsi="Arial" w:cs="Arial"/>
          <w:sz w:val="24"/>
          <w:szCs w:val="24"/>
        </w:rPr>
        <w:t xml:space="preserve">, such as:  </w:t>
      </w:r>
    </w:p>
    <w:p w:rsidR="007975D2" w:rsidRPr="00BC6D4D" w:rsidRDefault="007975D2" w:rsidP="007975D2">
      <w:pPr>
        <w:pStyle w:val="ListParagraph"/>
        <w:numPr>
          <w:ilvl w:val="0"/>
          <w:numId w:val="1"/>
        </w:numPr>
        <w:rPr>
          <w:rFonts w:ascii="Arial" w:hAnsi="Arial" w:cs="Arial"/>
          <w:sz w:val="24"/>
          <w:szCs w:val="24"/>
        </w:rPr>
      </w:pPr>
      <w:r>
        <w:rPr>
          <w:rFonts w:ascii="Arial" w:hAnsi="Arial" w:cs="Arial"/>
          <w:sz w:val="24"/>
          <w:szCs w:val="24"/>
        </w:rPr>
        <w:t>Be the chair of the Blue and Gold Committee and handle all the communications within the Pack and with the Troops</w:t>
      </w:r>
    </w:p>
    <w:p w:rsidR="00E820FB" w:rsidRPr="00BC6D4D" w:rsidRDefault="007975D2" w:rsidP="00E820FB">
      <w:pPr>
        <w:pStyle w:val="ListParagraph"/>
        <w:numPr>
          <w:ilvl w:val="0"/>
          <w:numId w:val="1"/>
        </w:numPr>
        <w:rPr>
          <w:rFonts w:ascii="Arial" w:hAnsi="Arial" w:cs="Arial"/>
          <w:b/>
          <w:sz w:val="24"/>
          <w:szCs w:val="24"/>
        </w:rPr>
      </w:pPr>
      <w:r>
        <w:rPr>
          <w:rFonts w:ascii="Arial" w:hAnsi="Arial" w:cs="Arial"/>
          <w:sz w:val="24"/>
          <w:szCs w:val="24"/>
        </w:rPr>
        <w:t>Handle</w:t>
      </w:r>
      <w:r w:rsidR="00E820FB" w:rsidRPr="00BC6D4D">
        <w:rPr>
          <w:rFonts w:ascii="Arial" w:hAnsi="Arial" w:cs="Arial"/>
          <w:sz w:val="24"/>
          <w:szCs w:val="24"/>
        </w:rPr>
        <w:t xml:space="preserve"> the</w:t>
      </w:r>
      <w:r>
        <w:rPr>
          <w:rFonts w:ascii="Arial" w:hAnsi="Arial" w:cs="Arial"/>
          <w:sz w:val="24"/>
          <w:szCs w:val="24"/>
        </w:rPr>
        <w:t xml:space="preserve"> room layout and</w:t>
      </w:r>
      <w:r w:rsidR="00E820FB" w:rsidRPr="00BC6D4D">
        <w:rPr>
          <w:rFonts w:ascii="Arial" w:hAnsi="Arial" w:cs="Arial"/>
          <w:sz w:val="24"/>
          <w:szCs w:val="24"/>
        </w:rPr>
        <w:t xml:space="preserve"> decorations</w:t>
      </w:r>
      <w:r>
        <w:rPr>
          <w:rFonts w:ascii="Arial" w:hAnsi="Arial" w:cs="Arial"/>
          <w:sz w:val="24"/>
          <w:szCs w:val="24"/>
        </w:rPr>
        <w:t xml:space="preserve"> </w:t>
      </w:r>
    </w:p>
    <w:p w:rsidR="00E820FB" w:rsidRPr="00BC6D4D" w:rsidRDefault="00E820FB" w:rsidP="00E820FB">
      <w:pPr>
        <w:pStyle w:val="ListParagraph"/>
        <w:numPr>
          <w:ilvl w:val="0"/>
          <w:numId w:val="1"/>
        </w:numPr>
        <w:rPr>
          <w:rFonts w:ascii="Arial" w:hAnsi="Arial" w:cs="Arial"/>
          <w:b/>
          <w:sz w:val="24"/>
          <w:szCs w:val="24"/>
        </w:rPr>
      </w:pPr>
      <w:r w:rsidRPr="00BC6D4D">
        <w:rPr>
          <w:rFonts w:ascii="Arial" w:hAnsi="Arial" w:cs="Arial"/>
          <w:sz w:val="24"/>
          <w:szCs w:val="24"/>
        </w:rPr>
        <w:t>Make the videos</w:t>
      </w:r>
      <w:r w:rsidR="00C234E8">
        <w:rPr>
          <w:rFonts w:ascii="Arial" w:hAnsi="Arial" w:cs="Arial"/>
          <w:sz w:val="24"/>
          <w:szCs w:val="24"/>
        </w:rPr>
        <w:t xml:space="preserve"> </w:t>
      </w:r>
    </w:p>
    <w:p w:rsidR="00E820FB" w:rsidRPr="00BC6D4D" w:rsidRDefault="00E820FB" w:rsidP="00E820FB">
      <w:pPr>
        <w:pStyle w:val="ListParagraph"/>
        <w:numPr>
          <w:ilvl w:val="0"/>
          <w:numId w:val="1"/>
        </w:numPr>
        <w:rPr>
          <w:rFonts w:ascii="Arial" w:hAnsi="Arial" w:cs="Arial"/>
          <w:b/>
          <w:sz w:val="24"/>
          <w:szCs w:val="24"/>
        </w:rPr>
      </w:pPr>
      <w:r w:rsidRPr="00BC6D4D">
        <w:rPr>
          <w:rFonts w:ascii="Arial" w:hAnsi="Arial" w:cs="Arial"/>
          <w:sz w:val="24"/>
          <w:szCs w:val="24"/>
        </w:rPr>
        <w:t>Order the food, drinks and cake</w:t>
      </w:r>
      <w:r w:rsidR="00494BA5" w:rsidRPr="00BC6D4D">
        <w:rPr>
          <w:rFonts w:ascii="Arial" w:hAnsi="Arial" w:cs="Arial"/>
          <w:sz w:val="24"/>
          <w:szCs w:val="24"/>
        </w:rPr>
        <w:t xml:space="preserve"> </w:t>
      </w:r>
    </w:p>
    <w:p w:rsidR="00C76BA5" w:rsidRPr="00BC6D4D" w:rsidRDefault="00E820FB" w:rsidP="00E820FB">
      <w:pPr>
        <w:pStyle w:val="ListParagraph"/>
        <w:numPr>
          <w:ilvl w:val="0"/>
          <w:numId w:val="1"/>
        </w:numPr>
        <w:rPr>
          <w:rFonts w:ascii="Arial" w:hAnsi="Arial" w:cs="Arial"/>
          <w:b/>
          <w:sz w:val="24"/>
          <w:szCs w:val="24"/>
        </w:rPr>
      </w:pPr>
      <w:r w:rsidRPr="00BC6D4D">
        <w:rPr>
          <w:rFonts w:ascii="Arial" w:hAnsi="Arial" w:cs="Arial"/>
          <w:sz w:val="24"/>
          <w:szCs w:val="24"/>
        </w:rPr>
        <w:t>Hire the entertainer and book the high school volunteers</w:t>
      </w:r>
      <w:r w:rsidR="00C234E8">
        <w:rPr>
          <w:rFonts w:ascii="Arial" w:hAnsi="Arial" w:cs="Arial"/>
          <w:sz w:val="24"/>
          <w:szCs w:val="24"/>
        </w:rPr>
        <w:t xml:space="preserve"> </w:t>
      </w:r>
    </w:p>
    <w:p w:rsidR="006E6A28" w:rsidRDefault="00122C48" w:rsidP="00170520">
      <w:pPr>
        <w:pStyle w:val="ListParagraph"/>
        <w:numPr>
          <w:ilvl w:val="0"/>
          <w:numId w:val="1"/>
        </w:numPr>
        <w:rPr>
          <w:rFonts w:ascii="Arial" w:hAnsi="Arial" w:cs="Arial"/>
          <w:sz w:val="24"/>
          <w:szCs w:val="24"/>
        </w:rPr>
      </w:pPr>
      <w:r w:rsidRPr="00BC6D4D">
        <w:rPr>
          <w:rFonts w:ascii="Arial" w:hAnsi="Arial" w:cs="Arial"/>
          <w:sz w:val="24"/>
          <w:szCs w:val="24"/>
        </w:rPr>
        <w:t>Manage the ceremony</w:t>
      </w:r>
      <w:r w:rsidR="007975D2">
        <w:rPr>
          <w:rFonts w:ascii="Arial" w:hAnsi="Arial" w:cs="Arial"/>
          <w:sz w:val="24"/>
          <w:szCs w:val="24"/>
        </w:rPr>
        <w:t>: Order of the Arrow, Friends of Scouting, the rehearsal, etc.</w:t>
      </w:r>
    </w:p>
    <w:p w:rsidR="006D0825" w:rsidRPr="00BC6D4D" w:rsidRDefault="006D0825" w:rsidP="00170520">
      <w:pPr>
        <w:rPr>
          <w:rFonts w:ascii="Arial" w:hAnsi="Arial" w:cs="Arial"/>
          <w:b/>
          <w:sz w:val="24"/>
          <w:szCs w:val="24"/>
        </w:rPr>
      </w:pPr>
      <w:r w:rsidRPr="00BC6D4D">
        <w:rPr>
          <w:rFonts w:ascii="Arial" w:hAnsi="Arial" w:cs="Arial"/>
          <w:b/>
          <w:sz w:val="24"/>
          <w:szCs w:val="24"/>
        </w:rPr>
        <w:t xml:space="preserve">Here’s </w:t>
      </w:r>
      <w:r w:rsidR="004F6A5C" w:rsidRPr="00BC6D4D">
        <w:rPr>
          <w:rFonts w:ascii="Arial" w:hAnsi="Arial" w:cs="Arial"/>
          <w:b/>
          <w:sz w:val="24"/>
          <w:szCs w:val="24"/>
        </w:rPr>
        <w:t>a</w:t>
      </w:r>
      <w:r w:rsidR="00494BA5" w:rsidRPr="00BC6D4D">
        <w:rPr>
          <w:rFonts w:ascii="Arial" w:hAnsi="Arial" w:cs="Arial"/>
          <w:b/>
          <w:sz w:val="24"/>
          <w:szCs w:val="24"/>
        </w:rPr>
        <w:t xml:space="preserve"> sample</w:t>
      </w:r>
      <w:r w:rsidR="004F6A5C" w:rsidRPr="00BC6D4D">
        <w:rPr>
          <w:rFonts w:ascii="Arial" w:hAnsi="Arial" w:cs="Arial"/>
          <w:b/>
          <w:sz w:val="24"/>
          <w:szCs w:val="24"/>
        </w:rPr>
        <w:t xml:space="preserve"> schedule</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4:30 Decorate the MPR</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5:45 Welcome! Door Opens</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6:00 Opening Flag Ceremony (</w:t>
      </w:r>
      <w:proofErr w:type="spellStart"/>
      <w:r w:rsidRPr="00C234E8">
        <w:rPr>
          <w:rFonts w:ascii="Arial" w:hAnsi="Arial" w:cs="Arial"/>
          <w:sz w:val="24"/>
          <w:szCs w:val="24"/>
        </w:rPr>
        <w:t>Webelos</w:t>
      </w:r>
      <w:proofErr w:type="spellEnd"/>
      <w:r w:rsidRPr="00C234E8">
        <w:rPr>
          <w:rFonts w:ascii="Arial" w:hAnsi="Arial" w:cs="Arial"/>
          <w:sz w:val="24"/>
          <w:szCs w:val="24"/>
        </w:rPr>
        <w:t xml:space="preserve"> II)</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6:05 Greeting</w:t>
      </w:r>
      <w:r w:rsidR="00482133">
        <w:rPr>
          <w:rFonts w:ascii="Arial" w:hAnsi="Arial" w:cs="Arial"/>
          <w:sz w:val="24"/>
          <w:szCs w:val="24"/>
        </w:rPr>
        <w:t>s</w:t>
      </w:r>
      <w:r w:rsidRPr="00C234E8">
        <w:rPr>
          <w:rFonts w:ascii="Arial" w:hAnsi="Arial" w:cs="Arial"/>
          <w:sz w:val="24"/>
          <w:szCs w:val="24"/>
        </w:rPr>
        <w:t xml:space="preserve"> &amp; Commence Dinner</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6:20 Friends of Scouting</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lastRenderedPageBreak/>
        <w:t>6:30 Recognition</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6:40 Arrow of Light Bridging Ceremony (play your videos here)</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7:00 Closing Flag Ceremony (</w:t>
      </w:r>
      <w:proofErr w:type="spellStart"/>
      <w:r w:rsidRPr="00C234E8">
        <w:rPr>
          <w:rFonts w:ascii="Arial" w:hAnsi="Arial" w:cs="Arial"/>
          <w:sz w:val="24"/>
          <w:szCs w:val="24"/>
        </w:rPr>
        <w:t>Webelos</w:t>
      </w:r>
      <w:proofErr w:type="spellEnd"/>
      <w:r w:rsidRPr="00C234E8">
        <w:rPr>
          <w:rFonts w:ascii="Arial" w:hAnsi="Arial" w:cs="Arial"/>
          <w:sz w:val="24"/>
          <w:szCs w:val="24"/>
        </w:rPr>
        <w:t xml:space="preserve"> I)</w:t>
      </w:r>
    </w:p>
    <w:p w:rsidR="00C234E8"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7:05 Entertainment by Astro Wizard</w:t>
      </w:r>
    </w:p>
    <w:p w:rsidR="00170520" w:rsidRPr="00C234E8" w:rsidRDefault="00C234E8" w:rsidP="00C234E8">
      <w:pPr>
        <w:pStyle w:val="ListParagraph"/>
        <w:numPr>
          <w:ilvl w:val="0"/>
          <w:numId w:val="4"/>
        </w:numPr>
        <w:rPr>
          <w:rFonts w:ascii="Arial" w:hAnsi="Arial" w:cs="Arial"/>
          <w:sz w:val="24"/>
          <w:szCs w:val="24"/>
        </w:rPr>
      </w:pPr>
      <w:r w:rsidRPr="00C234E8">
        <w:rPr>
          <w:rFonts w:ascii="Arial" w:hAnsi="Arial" w:cs="Arial"/>
          <w:sz w:val="24"/>
          <w:szCs w:val="24"/>
        </w:rPr>
        <w:t>8:30 Clean Up</w:t>
      </w:r>
    </w:p>
    <w:p w:rsidR="00D66B5B" w:rsidRPr="00BC6D4D" w:rsidRDefault="00D66B5B" w:rsidP="002333CD">
      <w:pPr>
        <w:rPr>
          <w:rFonts w:ascii="Arial" w:hAnsi="Arial" w:cs="Arial"/>
          <w:b/>
          <w:sz w:val="24"/>
          <w:szCs w:val="24"/>
        </w:rPr>
      </w:pPr>
    </w:p>
    <w:p w:rsidR="004F6A5C" w:rsidRPr="00BC6D4D" w:rsidRDefault="004F6A5C" w:rsidP="002333CD">
      <w:pPr>
        <w:rPr>
          <w:rFonts w:ascii="Arial" w:hAnsi="Arial" w:cs="Arial"/>
          <w:b/>
          <w:sz w:val="24"/>
          <w:szCs w:val="24"/>
        </w:rPr>
      </w:pPr>
      <w:r w:rsidRPr="00BC6D4D">
        <w:rPr>
          <w:rFonts w:ascii="Arial" w:hAnsi="Arial" w:cs="Arial"/>
          <w:b/>
          <w:sz w:val="24"/>
          <w:szCs w:val="24"/>
        </w:rPr>
        <w:t>Budget</w:t>
      </w:r>
    </w:p>
    <w:p w:rsidR="004F6A5C" w:rsidRPr="00BC6D4D" w:rsidRDefault="004F6A5C" w:rsidP="004F6A5C">
      <w:pPr>
        <w:rPr>
          <w:rFonts w:ascii="Arial" w:hAnsi="Arial" w:cs="Arial"/>
          <w:sz w:val="24"/>
          <w:szCs w:val="24"/>
        </w:rPr>
      </w:pPr>
      <w:r w:rsidRPr="00BC6D4D">
        <w:rPr>
          <w:rFonts w:ascii="Arial" w:hAnsi="Arial" w:cs="Arial"/>
          <w:sz w:val="24"/>
          <w:szCs w:val="24"/>
        </w:rPr>
        <w:t xml:space="preserve">Check with the Pack Treasurer on budget. We traditionally spend around $3,500, </w:t>
      </w:r>
      <w:r w:rsidR="00482133">
        <w:rPr>
          <w:rFonts w:ascii="Arial" w:hAnsi="Arial" w:cs="Arial"/>
          <w:sz w:val="24"/>
          <w:szCs w:val="24"/>
        </w:rPr>
        <w:t xml:space="preserve">most </w:t>
      </w:r>
      <w:r w:rsidRPr="00BC6D4D">
        <w:rPr>
          <w:rFonts w:ascii="Arial" w:hAnsi="Arial" w:cs="Arial"/>
          <w:sz w:val="24"/>
          <w:szCs w:val="24"/>
        </w:rPr>
        <w:t xml:space="preserve">of which goes </w:t>
      </w:r>
      <w:r w:rsidR="00482133">
        <w:rPr>
          <w:rFonts w:ascii="Arial" w:hAnsi="Arial" w:cs="Arial"/>
          <w:sz w:val="24"/>
          <w:szCs w:val="24"/>
        </w:rPr>
        <w:t>for</w:t>
      </w:r>
      <w:r w:rsidRPr="00BC6D4D">
        <w:rPr>
          <w:rFonts w:ascii="Arial" w:hAnsi="Arial" w:cs="Arial"/>
          <w:sz w:val="24"/>
          <w:szCs w:val="24"/>
        </w:rPr>
        <w:t xml:space="preserve"> food.</w:t>
      </w:r>
    </w:p>
    <w:p w:rsidR="004F6A5C" w:rsidRPr="00BC6D4D" w:rsidRDefault="004F6A5C" w:rsidP="004F6A5C">
      <w:pPr>
        <w:rPr>
          <w:rFonts w:ascii="Arial" w:hAnsi="Arial" w:cs="Arial"/>
          <w:b/>
          <w:sz w:val="24"/>
          <w:szCs w:val="24"/>
        </w:rPr>
      </w:pPr>
      <w:r w:rsidRPr="00BC6D4D">
        <w:rPr>
          <w:rFonts w:ascii="Arial" w:hAnsi="Arial" w:cs="Arial"/>
          <w:b/>
          <w:sz w:val="24"/>
          <w:szCs w:val="24"/>
        </w:rPr>
        <w:t>Picking the Date</w:t>
      </w:r>
    </w:p>
    <w:p w:rsidR="006E30FB" w:rsidRPr="00BC6D4D" w:rsidRDefault="004F6A5C" w:rsidP="004F6A5C">
      <w:pPr>
        <w:rPr>
          <w:rFonts w:ascii="Arial" w:hAnsi="Arial" w:cs="Arial"/>
          <w:sz w:val="24"/>
          <w:szCs w:val="24"/>
        </w:rPr>
      </w:pPr>
      <w:r w:rsidRPr="00BC6D4D">
        <w:rPr>
          <w:rFonts w:ascii="Arial" w:hAnsi="Arial" w:cs="Arial"/>
          <w:sz w:val="24"/>
          <w:szCs w:val="24"/>
        </w:rPr>
        <w:t xml:space="preserve">We typically pick a Friday night </w:t>
      </w:r>
      <w:r w:rsidR="00AD63F9">
        <w:rPr>
          <w:rFonts w:ascii="Arial" w:hAnsi="Arial" w:cs="Arial"/>
          <w:sz w:val="24"/>
          <w:szCs w:val="24"/>
        </w:rPr>
        <w:t xml:space="preserve">in February, </w:t>
      </w:r>
      <w:r w:rsidRPr="00BC6D4D">
        <w:rPr>
          <w:rFonts w:ascii="Arial" w:hAnsi="Arial" w:cs="Arial"/>
          <w:sz w:val="24"/>
          <w:szCs w:val="24"/>
        </w:rPr>
        <w:t xml:space="preserve">because it’s the end of the week and kids can stay up late. Weekends require an additional $300 fee to reserve the MPR. </w:t>
      </w:r>
      <w:r w:rsidR="006E30FB" w:rsidRPr="00BC6D4D">
        <w:rPr>
          <w:rFonts w:ascii="Arial" w:hAnsi="Arial" w:cs="Arial"/>
          <w:sz w:val="24"/>
          <w:szCs w:val="24"/>
        </w:rPr>
        <w:t>If choosing a Saturday, keep in mind that the District also has an annual awards dinner around the third Saturday in February</w:t>
      </w:r>
      <w:r w:rsidR="00AD63F9">
        <w:rPr>
          <w:rFonts w:ascii="Arial" w:hAnsi="Arial" w:cs="Arial"/>
          <w:sz w:val="24"/>
          <w:szCs w:val="24"/>
        </w:rPr>
        <w:t>,</w:t>
      </w:r>
      <w:r w:rsidR="006E30FB" w:rsidRPr="00BC6D4D">
        <w:rPr>
          <w:rFonts w:ascii="Arial" w:hAnsi="Arial" w:cs="Arial"/>
          <w:sz w:val="24"/>
          <w:szCs w:val="24"/>
        </w:rPr>
        <w:t xml:space="preserve"> which means many of the Troops </w:t>
      </w:r>
      <w:r w:rsidR="00C234E8">
        <w:rPr>
          <w:rFonts w:ascii="Arial" w:hAnsi="Arial" w:cs="Arial"/>
          <w:sz w:val="24"/>
          <w:szCs w:val="24"/>
        </w:rPr>
        <w:t xml:space="preserve">may </w:t>
      </w:r>
      <w:r w:rsidR="006E30FB" w:rsidRPr="00BC6D4D">
        <w:rPr>
          <w:rFonts w:ascii="Arial" w:hAnsi="Arial" w:cs="Arial"/>
          <w:sz w:val="24"/>
          <w:szCs w:val="24"/>
        </w:rPr>
        <w:t>have a conflict</w:t>
      </w:r>
      <w:r w:rsidR="00C234E8">
        <w:rPr>
          <w:rFonts w:ascii="Arial" w:hAnsi="Arial" w:cs="Arial"/>
          <w:sz w:val="24"/>
          <w:szCs w:val="24"/>
        </w:rPr>
        <w:t xml:space="preserve">. </w:t>
      </w:r>
    </w:p>
    <w:p w:rsidR="004F6A5C" w:rsidRPr="00BC6D4D" w:rsidRDefault="004F6A5C" w:rsidP="004F6A5C">
      <w:pPr>
        <w:rPr>
          <w:rFonts w:ascii="Arial" w:hAnsi="Arial" w:cs="Arial"/>
          <w:sz w:val="24"/>
          <w:szCs w:val="24"/>
        </w:rPr>
      </w:pPr>
      <w:r w:rsidRPr="00BC6D4D">
        <w:rPr>
          <w:rFonts w:ascii="Arial" w:hAnsi="Arial" w:cs="Arial"/>
          <w:sz w:val="24"/>
          <w:szCs w:val="24"/>
        </w:rPr>
        <w:t>C</w:t>
      </w:r>
      <w:r w:rsidR="006E30FB" w:rsidRPr="00BC6D4D">
        <w:rPr>
          <w:rFonts w:ascii="Arial" w:hAnsi="Arial" w:cs="Arial"/>
          <w:sz w:val="24"/>
          <w:szCs w:val="24"/>
        </w:rPr>
        <w:t xml:space="preserve">onfirm the MPR reservation </w:t>
      </w:r>
      <w:r w:rsidRPr="00BC6D4D">
        <w:rPr>
          <w:rFonts w:ascii="Arial" w:hAnsi="Arial" w:cs="Arial"/>
          <w:sz w:val="24"/>
          <w:szCs w:val="24"/>
        </w:rPr>
        <w:t>with the Pack Committee chair. We typically reserve the MPR 6 months ahead</w:t>
      </w:r>
      <w:r w:rsidR="006E30FB" w:rsidRPr="00BC6D4D">
        <w:rPr>
          <w:rFonts w:ascii="Arial" w:hAnsi="Arial" w:cs="Arial"/>
          <w:sz w:val="24"/>
          <w:szCs w:val="24"/>
        </w:rPr>
        <w:t xml:space="preserve"> but may get bumped due to school events</w:t>
      </w:r>
      <w:r w:rsidRPr="00BC6D4D">
        <w:rPr>
          <w:rFonts w:ascii="Arial" w:hAnsi="Arial" w:cs="Arial"/>
          <w:sz w:val="24"/>
          <w:szCs w:val="24"/>
        </w:rPr>
        <w:t xml:space="preserve">. </w:t>
      </w:r>
      <w:r w:rsidR="00AD63F9">
        <w:rPr>
          <w:rFonts w:ascii="Arial" w:hAnsi="Arial" w:cs="Arial"/>
          <w:sz w:val="24"/>
          <w:szCs w:val="24"/>
        </w:rPr>
        <w:t xml:space="preserve">In </w:t>
      </w:r>
      <w:r w:rsidR="007975D2">
        <w:rPr>
          <w:rFonts w:ascii="Arial" w:hAnsi="Arial" w:cs="Arial"/>
          <w:sz w:val="24"/>
          <w:szCs w:val="24"/>
        </w:rPr>
        <w:t>past years, the school hosted a CCLF movie on the third Friday of every month</w:t>
      </w:r>
      <w:r w:rsidR="00AD63F9">
        <w:rPr>
          <w:rFonts w:ascii="Arial" w:hAnsi="Arial" w:cs="Arial"/>
          <w:sz w:val="24"/>
          <w:szCs w:val="24"/>
        </w:rPr>
        <w:t>, so</w:t>
      </w:r>
      <w:r w:rsidR="007975D2">
        <w:rPr>
          <w:rFonts w:ascii="Arial" w:hAnsi="Arial" w:cs="Arial"/>
          <w:sz w:val="24"/>
          <w:szCs w:val="24"/>
        </w:rPr>
        <w:t xml:space="preserve"> try to avoid that day. </w:t>
      </w:r>
    </w:p>
    <w:p w:rsidR="006E30FB" w:rsidRPr="00BC6D4D" w:rsidRDefault="006E30FB" w:rsidP="004F6A5C">
      <w:pPr>
        <w:rPr>
          <w:rFonts w:ascii="Arial" w:hAnsi="Arial" w:cs="Arial"/>
          <w:b/>
          <w:sz w:val="24"/>
          <w:szCs w:val="24"/>
        </w:rPr>
      </w:pPr>
      <w:r w:rsidRPr="00BC6D4D">
        <w:rPr>
          <w:rFonts w:ascii="Arial" w:hAnsi="Arial" w:cs="Arial"/>
          <w:b/>
          <w:sz w:val="24"/>
          <w:szCs w:val="24"/>
        </w:rPr>
        <w:t>Order of the Arrow</w:t>
      </w:r>
    </w:p>
    <w:p w:rsidR="006E30FB" w:rsidRPr="00BC6D4D" w:rsidRDefault="006E30FB" w:rsidP="006E30FB">
      <w:pPr>
        <w:rPr>
          <w:rFonts w:ascii="Arial" w:hAnsi="Arial" w:cs="Arial"/>
          <w:sz w:val="24"/>
          <w:szCs w:val="24"/>
        </w:rPr>
      </w:pPr>
      <w:r w:rsidRPr="00BC6D4D">
        <w:rPr>
          <w:rFonts w:ascii="Arial" w:hAnsi="Arial" w:cs="Arial"/>
          <w:sz w:val="24"/>
          <w:szCs w:val="24"/>
        </w:rPr>
        <w:t xml:space="preserve">You can ask the Order of the Arrow to come, dressed in their Indian costumes, and help lead the Arrow of Light and Bridging ceremony. However, there’s only one set of costumes in our </w:t>
      </w:r>
      <w:r w:rsidR="006217FD">
        <w:rPr>
          <w:rFonts w:ascii="Arial" w:hAnsi="Arial" w:cs="Arial"/>
          <w:sz w:val="24"/>
          <w:szCs w:val="24"/>
        </w:rPr>
        <w:t>D</w:t>
      </w:r>
      <w:r w:rsidRPr="00BC6D4D">
        <w:rPr>
          <w:rFonts w:ascii="Arial" w:hAnsi="Arial" w:cs="Arial"/>
          <w:sz w:val="24"/>
          <w:szCs w:val="24"/>
        </w:rPr>
        <w:t>istrict so if another Pack book</w:t>
      </w:r>
      <w:r w:rsidR="00AD63F9">
        <w:rPr>
          <w:rFonts w:ascii="Arial" w:hAnsi="Arial" w:cs="Arial"/>
          <w:sz w:val="24"/>
          <w:szCs w:val="24"/>
        </w:rPr>
        <w:t>s</w:t>
      </w:r>
      <w:r w:rsidRPr="00BC6D4D">
        <w:rPr>
          <w:rFonts w:ascii="Arial" w:hAnsi="Arial" w:cs="Arial"/>
          <w:sz w:val="24"/>
          <w:szCs w:val="24"/>
        </w:rPr>
        <w:t xml:space="preserve"> them </w:t>
      </w:r>
      <w:r w:rsidR="00C234E8">
        <w:rPr>
          <w:rFonts w:ascii="Arial" w:hAnsi="Arial" w:cs="Arial"/>
          <w:sz w:val="24"/>
          <w:szCs w:val="24"/>
        </w:rPr>
        <w:t>for</w:t>
      </w:r>
      <w:r w:rsidRPr="00BC6D4D">
        <w:rPr>
          <w:rFonts w:ascii="Arial" w:hAnsi="Arial" w:cs="Arial"/>
          <w:sz w:val="24"/>
          <w:szCs w:val="24"/>
        </w:rPr>
        <w:t xml:space="preserve"> the same da</w:t>
      </w:r>
      <w:r w:rsidR="00C234E8">
        <w:rPr>
          <w:rFonts w:ascii="Arial" w:hAnsi="Arial" w:cs="Arial"/>
          <w:sz w:val="24"/>
          <w:szCs w:val="24"/>
        </w:rPr>
        <w:t>y</w:t>
      </w:r>
      <w:r w:rsidRPr="00BC6D4D">
        <w:rPr>
          <w:rFonts w:ascii="Arial" w:hAnsi="Arial" w:cs="Arial"/>
          <w:sz w:val="24"/>
          <w:szCs w:val="24"/>
        </w:rPr>
        <w:t xml:space="preserve"> and time, </w:t>
      </w:r>
      <w:r w:rsidR="00C234E8">
        <w:rPr>
          <w:rFonts w:ascii="Arial" w:hAnsi="Arial" w:cs="Arial"/>
          <w:sz w:val="24"/>
          <w:szCs w:val="24"/>
        </w:rPr>
        <w:t>we’re</w:t>
      </w:r>
      <w:r w:rsidRPr="00BC6D4D">
        <w:rPr>
          <w:rFonts w:ascii="Arial" w:hAnsi="Arial" w:cs="Arial"/>
          <w:sz w:val="24"/>
          <w:szCs w:val="24"/>
        </w:rPr>
        <w:t xml:space="preserve"> out of luck. BOOK EARLY! Check the District newsletter for the latest contacts; they change from year to year. </w:t>
      </w:r>
    </w:p>
    <w:p w:rsidR="006E30FB" w:rsidRPr="00BC6D4D" w:rsidRDefault="00834E19" w:rsidP="006E30FB">
      <w:pPr>
        <w:rPr>
          <w:rFonts w:ascii="Arial" w:hAnsi="Arial" w:cs="Arial"/>
          <w:sz w:val="24"/>
          <w:szCs w:val="24"/>
        </w:rPr>
      </w:pPr>
      <w:r w:rsidRPr="00BC6D4D">
        <w:rPr>
          <w:rFonts w:ascii="Arial" w:hAnsi="Arial" w:cs="Arial"/>
          <w:sz w:val="24"/>
          <w:szCs w:val="24"/>
        </w:rPr>
        <w:t xml:space="preserve">Order of the Arrow </w:t>
      </w:r>
      <w:r w:rsidR="006E30FB" w:rsidRPr="00BC6D4D">
        <w:rPr>
          <w:rFonts w:ascii="Arial" w:hAnsi="Arial" w:cs="Arial"/>
          <w:sz w:val="24"/>
          <w:szCs w:val="24"/>
        </w:rPr>
        <w:t>may ask for a tip to help support the</w:t>
      </w:r>
      <w:r w:rsidRPr="00BC6D4D">
        <w:rPr>
          <w:rFonts w:ascii="Arial" w:hAnsi="Arial" w:cs="Arial"/>
          <w:sz w:val="24"/>
          <w:szCs w:val="24"/>
        </w:rPr>
        <w:t>ir</w:t>
      </w:r>
      <w:r w:rsidR="006E30FB" w:rsidRPr="00BC6D4D">
        <w:rPr>
          <w:rFonts w:ascii="Arial" w:hAnsi="Arial" w:cs="Arial"/>
          <w:sz w:val="24"/>
          <w:szCs w:val="24"/>
        </w:rPr>
        <w:t xml:space="preserve"> program. Plan ahead and ask the Pack treasurer to</w:t>
      </w:r>
      <w:r w:rsidR="00AD63F9">
        <w:rPr>
          <w:rFonts w:ascii="Arial" w:hAnsi="Arial" w:cs="Arial"/>
          <w:sz w:val="24"/>
          <w:szCs w:val="24"/>
        </w:rPr>
        <w:t xml:space="preserve"> provide you a check to give </w:t>
      </w:r>
      <w:r w:rsidR="006E30FB" w:rsidRPr="00BC6D4D">
        <w:rPr>
          <w:rFonts w:ascii="Arial" w:hAnsi="Arial" w:cs="Arial"/>
          <w:sz w:val="24"/>
          <w:szCs w:val="24"/>
        </w:rPr>
        <w:t xml:space="preserve">them at the end of B&amp;G. We donated $50 last time. </w:t>
      </w:r>
    </w:p>
    <w:p w:rsidR="00B7207D" w:rsidRPr="00BC6D4D" w:rsidRDefault="00B7207D" w:rsidP="00B7207D">
      <w:pPr>
        <w:rPr>
          <w:rFonts w:ascii="Arial" w:hAnsi="Arial" w:cs="Arial"/>
          <w:sz w:val="24"/>
          <w:szCs w:val="24"/>
        </w:rPr>
      </w:pPr>
      <w:r w:rsidRPr="00BC6D4D">
        <w:rPr>
          <w:rFonts w:ascii="Arial" w:hAnsi="Arial" w:cs="Arial"/>
          <w:sz w:val="24"/>
          <w:szCs w:val="24"/>
        </w:rPr>
        <w:t xml:space="preserve">After seeing the </w:t>
      </w:r>
      <w:r w:rsidR="00C234E8">
        <w:rPr>
          <w:rFonts w:ascii="Arial" w:hAnsi="Arial" w:cs="Arial"/>
          <w:sz w:val="24"/>
          <w:szCs w:val="24"/>
        </w:rPr>
        <w:t>Order of Arrow performance</w:t>
      </w:r>
      <w:r w:rsidRPr="00BC6D4D">
        <w:rPr>
          <w:rFonts w:ascii="Arial" w:hAnsi="Arial" w:cs="Arial"/>
          <w:sz w:val="24"/>
          <w:szCs w:val="24"/>
        </w:rPr>
        <w:t>, I</w:t>
      </w:r>
      <w:r w:rsidR="00C234E8">
        <w:rPr>
          <w:rFonts w:ascii="Arial" w:hAnsi="Arial" w:cs="Arial"/>
          <w:sz w:val="24"/>
          <w:szCs w:val="24"/>
        </w:rPr>
        <w:t xml:space="preserve"> </w:t>
      </w:r>
      <w:r w:rsidRPr="00BC6D4D">
        <w:rPr>
          <w:rFonts w:ascii="Arial" w:hAnsi="Arial" w:cs="Arial"/>
          <w:sz w:val="24"/>
          <w:szCs w:val="24"/>
        </w:rPr>
        <w:t xml:space="preserve">recommend cutting out the bridging ceremony and asking the Cub Master to lead it. Otherwise, doing both the Arrow of Light and Bridging can </w:t>
      </w:r>
      <w:r w:rsidR="006217FD">
        <w:rPr>
          <w:rFonts w:ascii="Arial" w:hAnsi="Arial" w:cs="Arial"/>
          <w:sz w:val="24"/>
          <w:szCs w:val="24"/>
        </w:rPr>
        <w:t>get a bit long.</w:t>
      </w:r>
      <w:r w:rsidRPr="00BC6D4D">
        <w:rPr>
          <w:rFonts w:ascii="Arial" w:hAnsi="Arial" w:cs="Arial"/>
          <w:sz w:val="24"/>
          <w:szCs w:val="24"/>
        </w:rPr>
        <w:t xml:space="preserve"> </w:t>
      </w:r>
    </w:p>
    <w:p w:rsidR="00D66B5B" w:rsidRPr="00BC6D4D" w:rsidRDefault="00E820FB" w:rsidP="002333CD">
      <w:pPr>
        <w:rPr>
          <w:rFonts w:ascii="Arial" w:hAnsi="Arial" w:cs="Arial"/>
          <w:b/>
          <w:sz w:val="24"/>
          <w:szCs w:val="24"/>
        </w:rPr>
      </w:pPr>
      <w:r w:rsidRPr="00BC6D4D">
        <w:rPr>
          <w:rFonts w:ascii="Arial" w:hAnsi="Arial" w:cs="Arial"/>
          <w:b/>
          <w:sz w:val="24"/>
          <w:szCs w:val="24"/>
        </w:rPr>
        <w:t>Decorations</w:t>
      </w:r>
    </w:p>
    <w:p w:rsidR="00E820FB" w:rsidRPr="00BC6D4D" w:rsidRDefault="00E820FB" w:rsidP="002333CD">
      <w:pPr>
        <w:rPr>
          <w:rFonts w:ascii="Arial" w:hAnsi="Arial" w:cs="Arial"/>
          <w:sz w:val="24"/>
          <w:szCs w:val="24"/>
        </w:rPr>
      </w:pPr>
      <w:r w:rsidRPr="00BC6D4D">
        <w:rPr>
          <w:rFonts w:ascii="Arial" w:hAnsi="Arial" w:cs="Arial"/>
          <w:sz w:val="24"/>
          <w:szCs w:val="24"/>
        </w:rPr>
        <w:lastRenderedPageBreak/>
        <w:t>Before you start, check the shed</w:t>
      </w:r>
      <w:r w:rsidR="00834E19" w:rsidRPr="00BC6D4D">
        <w:rPr>
          <w:rFonts w:ascii="Arial" w:hAnsi="Arial" w:cs="Arial"/>
          <w:sz w:val="24"/>
          <w:szCs w:val="24"/>
        </w:rPr>
        <w:t xml:space="preserve"> first</w:t>
      </w:r>
      <w:r w:rsidRPr="00BC6D4D">
        <w:rPr>
          <w:rFonts w:ascii="Arial" w:hAnsi="Arial" w:cs="Arial"/>
          <w:sz w:val="24"/>
          <w:szCs w:val="24"/>
        </w:rPr>
        <w:t>.</w:t>
      </w:r>
      <w:r w:rsidR="0027658D" w:rsidRPr="00BC6D4D">
        <w:rPr>
          <w:rFonts w:ascii="Arial" w:hAnsi="Arial" w:cs="Arial"/>
          <w:sz w:val="24"/>
          <w:szCs w:val="24"/>
        </w:rPr>
        <w:t xml:space="preserve"> </w:t>
      </w:r>
      <w:r w:rsidRPr="00BC6D4D">
        <w:rPr>
          <w:rFonts w:ascii="Arial" w:hAnsi="Arial" w:cs="Arial"/>
          <w:sz w:val="24"/>
          <w:szCs w:val="24"/>
        </w:rPr>
        <w:t>There</w:t>
      </w:r>
      <w:r w:rsidR="0027658D" w:rsidRPr="00BC6D4D">
        <w:rPr>
          <w:rFonts w:ascii="Arial" w:hAnsi="Arial" w:cs="Arial"/>
          <w:sz w:val="24"/>
          <w:szCs w:val="24"/>
        </w:rPr>
        <w:t xml:space="preserve"> are</w:t>
      </w:r>
      <w:r w:rsidRPr="00BC6D4D">
        <w:rPr>
          <w:rFonts w:ascii="Arial" w:hAnsi="Arial" w:cs="Arial"/>
          <w:sz w:val="24"/>
          <w:szCs w:val="24"/>
        </w:rPr>
        <w:t xml:space="preserve"> at least three boxes of Blue and Gold “stuff”</w:t>
      </w:r>
      <w:r w:rsidR="006217FD">
        <w:rPr>
          <w:rFonts w:ascii="Arial" w:hAnsi="Arial" w:cs="Arial"/>
          <w:sz w:val="24"/>
          <w:szCs w:val="24"/>
        </w:rPr>
        <w:t xml:space="preserve"> such as </w:t>
      </w:r>
      <w:r w:rsidRPr="00BC6D4D">
        <w:rPr>
          <w:rFonts w:ascii="Arial" w:hAnsi="Arial" w:cs="Arial"/>
          <w:sz w:val="24"/>
          <w:szCs w:val="24"/>
        </w:rPr>
        <w:t xml:space="preserve">blue and yellow lanterns </w:t>
      </w:r>
      <w:r w:rsidR="0027658D" w:rsidRPr="00BC6D4D">
        <w:rPr>
          <w:rFonts w:ascii="Arial" w:hAnsi="Arial" w:cs="Arial"/>
          <w:sz w:val="24"/>
          <w:szCs w:val="24"/>
        </w:rPr>
        <w:t>for table decorations, a wooden bridge for the bridging,</w:t>
      </w:r>
      <w:r w:rsidR="00494BA5" w:rsidRPr="00BC6D4D">
        <w:rPr>
          <w:rFonts w:ascii="Arial" w:hAnsi="Arial" w:cs="Arial"/>
          <w:sz w:val="24"/>
          <w:szCs w:val="24"/>
        </w:rPr>
        <w:t xml:space="preserve"> a fake camp fire,</w:t>
      </w:r>
      <w:r w:rsidR="0027658D" w:rsidRPr="00BC6D4D">
        <w:rPr>
          <w:rFonts w:ascii="Arial" w:hAnsi="Arial" w:cs="Arial"/>
          <w:sz w:val="24"/>
          <w:szCs w:val="24"/>
        </w:rPr>
        <w:t xml:space="preserve"> </w:t>
      </w:r>
      <w:r w:rsidR="00494BA5" w:rsidRPr="00BC6D4D">
        <w:rPr>
          <w:rFonts w:ascii="Arial" w:hAnsi="Arial" w:cs="Arial"/>
          <w:sz w:val="24"/>
          <w:szCs w:val="24"/>
        </w:rPr>
        <w:t xml:space="preserve">and </w:t>
      </w:r>
      <w:r w:rsidR="006217FD">
        <w:rPr>
          <w:rFonts w:ascii="Arial" w:hAnsi="Arial" w:cs="Arial"/>
          <w:sz w:val="24"/>
          <w:szCs w:val="24"/>
        </w:rPr>
        <w:t xml:space="preserve">various </w:t>
      </w:r>
      <w:r w:rsidR="0027658D" w:rsidRPr="00BC6D4D">
        <w:rPr>
          <w:rFonts w:ascii="Arial" w:hAnsi="Arial" w:cs="Arial"/>
          <w:sz w:val="24"/>
          <w:szCs w:val="24"/>
        </w:rPr>
        <w:t>paper goods</w:t>
      </w:r>
      <w:r w:rsidR="006217FD">
        <w:rPr>
          <w:rFonts w:ascii="Arial" w:hAnsi="Arial" w:cs="Arial"/>
          <w:sz w:val="24"/>
          <w:szCs w:val="24"/>
        </w:rPr>
        <w:t>.</w:t>
      </w:r>
      <w:r w:rsidR="0027658D" w:rsidRPr="00BC6D4D">
        <w:rPr>
          <w:rFonts w:ascii="Arial" w:hAnsi="Arial" w:cs="Arial"/>
          <w:sz w:val="24"/>
          <w:szCs w:val="24"/>
        </w:rPr>
        <w:t xml:space="preserve"> </w:t>
      </w:r>
    </w:p>
    <w:p w:rsidR="0027658D" w:rsidRPr="00BC6D4D" w:rsidRDefault="006217FD" w:rsidP="002333CD">
      <w:pPr>
        <w:rPr>
          <w:rFonts w:ascii="Arial" w:hAnsi="Arial" w:cs="Arial"/>
          <w:i/>
          <w:color w:val="FF0000"/>
          <w:sz w:val="24"/>
          <w:szCs w:val="24"/>
        </w:rPr>
      </w:pPr>
      <w:r>
        <w:rPr>
          <w:rFonts w:ascii="Arial" w:hAnsi="Arial" w:cs="Arial"/>
          <w:i/>
          <w:sz w:val="24"/>
          <w:szCs w:val="24"/>
        </w:rPr>
        <w:t xml:space="preserve">The District does not allow balloons in the MPR. </w:t>
      </w:r>
      <w:r w:rsidR="0027658D" w:rsidRPr="00BC6D4D">
        <w:rPr>
          <w:rFonts w:ascii="Arial" w:hAnsi="Arial" w:cs="Arial"/>
          <w:i/>
          <w:color w:val="FF0000"/>
          <w:sz w:val="24"/>
          <w:szCs w:val="24"/>
        </w:rPr>
        <w:t xml:space="preserve"> </w:t>
      </w:r>
    </w:p>
    <w:p w:rsidR="002333CD" w:rsidRPr="00BC6D4D" w:rsidRDefault="0027658D">
      <w:pPr>
        <w:rPr>
          <w:rFonts w:ascii="Arial" w:hAnsi="Arial" w:cs="Arial"/>
          <w:sz w:val="24"/>
          <w:szCs w:val="24"/>
        </w:rPr>
      </w:pPr>
      <w:r w:rsidRPr="00BC6D4D">
        <w:rPr>
          <w:rFonts w:ascii="Arial" w:hAnsi="Arial" w:cs="Arial"/>
          <w:sz w:val="24"/>
          <w:szCs w:val="24"/>
        </w:rPr>
        <w:t>A fast and affordable way to decorate the MPR is to lay down blue and yellow plastic tablecloths (buy the rolls). Have a plate for every seating and place a blue or yellow napkin on</w:t>
      </w:r>
      <w:r w:rsidR="002A0911">
        <w:rPr>
          <w:rFonts w:ascii="Arial" w:hAnsi="Arial" w:cs="Arial"/>
          <w:sz w:val="24"/>
          <w:szCs w:val="24"/>
        </w:rPr>
        <w:t xml:space="preserve"> them</w:t>
      </w:r>
      <w:r w:rsidRPr="00BC6D4D">
        <w:rPr>
          <w:rFonts w:ascii="Arial" w:hAnsi="Arial" w:cs="Arial"/>
          <w:sz w:val="24"/>
          <w:szCs w:val="24"/>
        </w:rPr>
        <w:t>. Add the blue and yellow lanterns from the shed and some water bottles (the ones with blue labels from Costco)</w:t>
      </w:r>
      <w:r w:rsidR="00834E19" w:rsidRPr="00BC6D4D">
        <w:rPr>
          <w:rFonts w:ascii="Arial" w:hAnsi="Arial" w:cs="Arial"/>
          <w:sz w:val="24"/>
          <w:szCs w:val="24"/>
        </w:rPr>
        <w:t>. No</w:t>
      </w:r>
      <w:r w:rsidRPr="00BC6D4D">
        <w:rPr>
          <w:rFonts w:ascii="Arial" w:hAnsi="Arial" w:cs="Arial"/>
          <w:sz w:val="24"/>
          <w:szCs w:val="24"/>
        </w:rPr>
        <w:t>w the room has color! To add more visual interest, you can</w:t>
      </w:r>
      <w:r w:rsidR="00834E19" w:rsidRPr="00BC6D4D">
        <w:rPr>
          <w:rFonts w:ascii="Arial" w:hAnsi="Arial" w:cs="Arial"/>
          <w:sz w:val="24"/>
          <w:szCs w:val="24"/>
        </w:rPr>
        <w:t xml:space="preserve"> clip messages to the lanterns to give the centerpieces some height. </w:t>
      </w:r>
    </w:p>
    <w:p w:rsidR="0027658D" w:rsidRPr="00BC6D4D" w:rsidRDefault="0027658D">
      <w:pPr>
        <w:rPr>
          <w:rFonts w:ascii="Arial" w:hAnsi="Arial" w:cs="Arial"/>
          <w:b/>
          <w:sz w:val="24"/>
          <w:szCs w:val="24"/>
        </w:rPr>
      </w:pPr>
      <w:r w:rsidRPr="00BC6D4D">
        <w:rPr>
          <w:rFonts w:ascii="Arial" w:hAnsi="Arial" w:cs="Arial"/>
          <w:b/>
          <w:sz w:val="24"/>
          <w:szCs w:val="24"/>
        </w:rPr>
        <w:t>Videos</w:t>
      </w:r>
    </w:p>
    <w:p w:rsidR="0027658D" w:rsidRPr="00BC6D4D" w:rsidRDefault="0027658D">
      <w:pPr>
        <w:rPr>
          <w:rFonts w:ascii="Arial" w:hAnsi="Arial" w:cs="Arial"/>
          <w:sz w:val="24"/>
          <w:szCs w:val="24"/>
        </w:rPr>
      </w:pPr>
      <w:r w:rsidRPr="00BC6D4D">
        <w:rPr>
          <w:rFonts w:ascii="Arial" w:hAnsi="Arial" w:cs="Arial"/>
          <w:sz w:val="24"/>
          <w:szCs w:val="24"/>
        </w:rPr>
        <w:t xml:space="preserve">Here’s a sample of what we did using the software </w:t>
      </w:r>
      <w:proofErr w:type="spellStart"/>
      <w:r w:rsidRPr="00BC6D4D">
        <w:rPr>
          <w:rFonts w:ascii="Arial" w:hAnsi="Arial" w:cs="Arial"/>
          <w:sz w:val="24"/>
          <w:szCs w:val="24"/>
        </w:rPr>
        <w:t>Animoto</w:t>
      </w:r>
      <w:proofErr w:type="spellEnd"/>
      <w:r w:rsidRPr="00BC6D4D">
        <w:rPr>
          <w:rFonts w:ascii="Arial" w:hAnsi="Arial" w:cs="Arial"/>
          <w:sz w:val="24"/>
          <w:szCs w:val="24"/>
        </w:rPr>
        <w:t>. https://animoto.com/</w:t>
      </w:r>
    </w:p>
    <w:p w:rsidR="0027658D" w:rsidRPr="00BC6D4D" w:rsidRDefault="00154E62">
      <w:pPr>
        <w:rPr>
          <w:rFonts w:ascii="Arial" w:hAnsi="Arial" w:cs="Arial"/>
          <w:sz w:val="24"/>
          <w:szCs w:val="24"/>
        </w:rPr>
      </w:pPr>
      <w:hyperlink r:id="rId6" w:history="1">
        <w:r w:rsidR="0027658D" w:rsidRPr="00BC6D4D">
          <w:rPr>
            <w:rStyle w:val="Hyperlink"/>
            <w:rFonts w:ascii="Arial" w:hAnsi="Arial" w:cs="Arial"/>
            <w:sz w:val="24"/>
            <w:szCs w:val="24"/>
          </w:rPr>
          <w:t>http://photos.pack1776.com/20142015-Scouting-Year/20150220-Blue-and-Gold-Videos/i-r5RxP2B/A</w:t>
        </w:r>
      </w:hyperlink>
    </w:p>
    <w:p w:rsidR="0027658D" w:rsidRPr="00BC6D4D" w:rsidRDefault="00154E62">
      <w:pPr>
        <w:rPr>
          <w:rFonts w:ascii="Arial" w:hAnsi="Arial" w:cs="Arial"/>
          <w:sz w:val="24"/>
          <w:szCs w:val="24"/>
        </w:rPr>
      </w:pPr>
      <w:hyperlink r:id="rId7" w:history="1">
        <w:r w:rsidR="0027658D" w:rsidRPr="00BC6D4D">
          <w:rPr>
            <w:rStyle w:val="Hyperlink"/>
            <w:rFonts w:ascii="Arial" w:hAnsi="Arial" w:cs="Arial"/>
            <w:sz w:val="24"/>
            <w:szCs w:val="24"/>
          </w:rPr>
          <w:t>http://photos.pack1776.com/20142015-Scouting-Year/20150220-Blue-and-Gold-Videos/i-dbWqQ4N/A</w:t>
        </w:r>
      </w:hyperlink>
    </w:p>
    <w:p w:rsidR="0027658D" w:rsidRPr="00BC6D4D" w:rsidRDefault="0027658D">
      <w:pPr>
        <w:rPr>
          <w:rFonts w:ascii="Arial" w:hAnsi="Arial" w:cs="Arial"/>
          <w:sz w:val="24"/>
          <w:szCs w:val="24"/>
        </w:rPr>
      </w:pPr>
      <w:r w:rsidRPr="00BC6D4D">
        <w:rPr>
          <w:rFonts w:ascii="Arial" w:hAnsi="Arial" w:cs="Arial"/>
          <w:sz w:val="24"/>
          <w:szCs w:val="24"/>
        </w:rPr>
        <w:t>It’s helpful to ask the Pack Photographer to take some pictures of the boys dressed in the</w:t>
      </w:r>
      <w:r w:rsidR="00170520" w:rsidRPr="00BC6D4D">
        <w:rPr>
          <w:rFonts w:ascii="Arial" w:hAnsi="Arial" w:cs="Arial"/>
          <w:sz w:val="24"/>
          <w:szCs w:val="24"/>
        </w:rPr>
        <w:t>ir</w:t>
      </w:r>
      <w:r w:rsidRPr="00BC6D4D">
        <w:rPr>
          <w:rFonts w:ascii="Arial" w:hAnsi="Arial" w:cs="Arial"/>
          <w:sz w:val="24"/>
          <w:szCs w:val="24"/>
        </w:rPr>
        <w:t xml:space="preserve"> Class A best</w:t>
      </w:r>
      <w:r w:rsidR="00170520" w:rsidRPr="00BC6D4D">
        <w:rPr>
          <w:rFonts w:ascii="Arial" w:hAnsi="Arial" w:cs="Arial"/>
          <w:sz w:val="24"/>
          <w:szCs w:val="24"/>
        </w:rPr>
        <w:t xml:space="preserve"> so each boy </w:t>
      </w:r>
      <w:r w:rsidR="00494BA5" w:rsidRPr="00BC6D4D">
        <w:rPr>
          <w:rFonts w:ascii="Arial" w:hAnsi="Arial" w:cs="Arial"/>
          <w:sz w:val="24"/>
          <w:szCs w:val="24"/>
        </w:rPr>
        <w:t xml:space="preserve">can be </w:t>
      </w:r>
      <w:r w:rsidR="00170520" w:rsidRPr="00BC6D4D">
        <w:rPr>
          <w:rFonts w:ascii="Arial" w:hAnsi="Arial" w:cs="Arial"/>
          <w:sz w:val="24"/>
          <w:szCs w:val="24"/>
        </w:rPr>
        <w:t>featured</w:t>
      </w:r>
      <w:r w:rsidR="00494BA5" w:rsidRPr="00BC6D4D">
        <w:rPr>
          <w:rFonts w:ascii="Arial" w:hAnsi="Arial" w:cs="Arial"/>
          <w:sz w:val="24"/>
          <w:szCs w:val="24"/>
        </w:rPr>
        <w:t xml:space="preserve"> in the videos</w:t>
      </w:r>
      <w:r w:rsidRPr="00BC6D4D">
        <w:rPr>
          <w:rFonts w:ascii="Arial" w:hAnsi="Arial" w:cs="Arial"/>
          <w:sz w:val="24"/>
          <w:szCs w:val="24"/>
        </w:rPr>
        <w:t>.</w:t>
      </w:r>
      <w:r w:rsidR="00494BA5" w:rsidRPr="00BC6D4D">
        <w:rPr>
          <w:rFonts w:ascii="Arial" w:hAnsi="Arial" w:cs="Arial"/>
          <w:sz w:val="24"/>
          <w:szCs w:val="24"/>
        </w:rPr>
        <w:t xml:space="preserve"> </w:t>
      </w:r>
      <w:r w:rsidR="00170520" w:rsidRPr="00BC6D4D">
        <w:rPr>
          <w:rFonts w:ascii="Arial" w:hAnsi="Arial" w:cs="Arial"/>
          <w:sz w:val="24"/>
          <w:szCs w:val="24"/>
        </w:rPr>
        <w:t xml:space="preserve">  </w:t>
      </w:r>
      <w:r w:rsidRPr="00BC6D4D">
        <w:rPr>
          <w:rFonts w:ascii="Arial" w:hAnsi="Arial" w:cs="Arial"/>
          <w:sz w:val="24"/>
          <w:szCs w:val="24"/>
        </w:rPr>
        <w:t xml:space="preserve"> </w:t>
      </w:r>
    </w:p>
    <w:p w:rsidR="00170520" w:rsidRPr="00BC6D4D" w:rsidRDefault="00170520">
      <w:pPr>
        <w:rPr>
          <w:rFonts w:ascii="Arial" w:hAnsi="Arial" w:cs="Arial"/>
          <w:b/>
          <w:sz w:val="24"/>
          <w:szCs w:val="24"/>
        </w:rPr>
      </w:pPr>
      <w:r w:rsidRPr="00BC6D4D">
        <w:rPr>
          <w:rFonts w:ascii="Arial" w:hAnsi="Arial" w:cs="Arial"/>
          <w:b/>
          <w:sz w:val="24"/>
          <w:szCs w:val="24"/>
        </w:rPr>
        <w:t>Food, Drinks and Cake</w:t>
      </w:r>
    </w:p>
    <w:p w:rsidR="00170520" w:rsidRPr="00BC6D4D" w:rsidRDefault="00170520" w:rsidP="00B7207D">
      <w:pPr>
        <w:ind w:left="720"/>
        <w:rPr>
          <w:rFonts w:ascii="Arial" w:hAnsi="Arial" w:cs="Arial"/>
          <w:sz w:val="24"/>
          <w:szCs w:val="24"/>
        </w:rPr>
      </w:pPr>
      <w:r w:rsidRPr="00BC6D4D">
        <w:rPr>
          <w:rFonts w:ascii="Arial" w:hAnsi="Arial" w:cs="Arial"/>
          <w:b/>
          <w:sz w:val="24"/>
          <w:szCs w:val="24"/>
        </w:rPr>
        <w:t>Cake:</w:t>
      </w:r>
      <w:r w:rsidRPr="00BC6D4D">
        <w:rPr>
          <w:rFonts w:ascii="Arial" w:hAnsi="Arial" w:cs="Arial"/>
          <w:sz w:val="24"/>
          <w:szCs w:val="24"/>
        </w:rPr>
        <w:t xml:space="preserve"> The Bollinger Safeway </w:t>
      </w:r>
      <w:r w:rsidR="006D0825" w:rsidRPr="00BC6D4D">
        <w:rPr>
          <w:rFonts w:ascii="Arial" w:hAnsi="Arial" w:cs="Arial"/>
          <w:sz w:val="24"/>
          <w:szCs w:val="24"/>
        </w:rPr>
        <w:t>can</w:t>
      </w:r>
      <w:r w:rsidRPr="00BC6D4D">
        <w:rPr>
          <w:rFonts w:ascii="Arial" w:hAnsi="Arial" w:cs="Arial"/>
          <w:sz w:val="24"/>
          <w:szCs w:val="24"/>
        </w:rPr>
        <w:t xml:space="preserve"> custom</w:t>
      </w:r>
      <w:r w:rsidR="00AD63F9">
        <w:rPr>
          <w:rFonts w:ascii="Arial" w:hAnsi="Arial" w:cs="Arial"/>
          <w:sz w:val="24"/>
          <w:szCs w:val="24"/>
        </w:rPr>
        <w:t>-</w:t>
      </w:r>
      <w:r w:rsidR="00494BA5" w:rsidRPr="00BC6D4D">
        <w:rPr>
          <w:rFonts w:ascii="Arial" w:hAnsi="Arial" w:cs="Arial"/>
          <w:sz w:val="24"/>
          <w:szCs w:val="24"/>
        </w:rPr>
        <w:t>design</w:t>
      </w:r>
      <w:r w:rsidRPr="00BC6D4D">
        <w:rPr>
          <w:rFonts w:ascii="Arial" w:hAnsi="Arial" w:cs="Arial"/>
          <w:sz w:val="24"/>
          <w:szCs w:val="24"/>
        </w:rPr>
        <w:t xml:space="preserve"> your cake if the design is simple. Find images on the website that you like and show it to the decorator. You have to pick up the cake and bring it to the MPR. One full sheet cut small </w:t>
      </w:r>
      <w:r w:rsidR="006D0825" w:rsidRPr="00BC6D4D">
        <w:rPr>
          <w:rFonts w:ascii="Arial" w:hAnsi="Arial" w:cs="Arial"/>
          <w:sz w:val="24"/>
          <w:szCs w:val="24"/>
        </w:rPr>
        <w:t>is enough to feed</w:t>
      </w:r>
      <w:r w:rsidRPr="00BC6D4D">
        <w:rPr>
          <w:rFonts w:ascii="Arial" w:hAnsi="Arial" w:cs="Arial"/>
          <w:sz w:val="24"/>
          <w:szCs w:val="24"/>
        </w:rPr>
        <w:t xml:space="preserve"> </w:t>
      </w:r>
      <w:r w:rsidR="002A0911">
        <w:rPr>
          <w:rFonts w:ascii="Arial" w:hAnsi="Arial" w:cs="Arial"/>
          <w:sz w:val="24"/>
          <w:szCs w:val="24"/>
        </w:rPr>
        <w:t>175 guests</w:t>
      </w:r>
      <w:r w:rsidR="00494BA5" w:rsidRPr="00BC6D4D">
        <w:rPr>
          <w:rFonts w:ascii="Arial" w:hAnsi="Arial" w:cs="Arial"/>
          <w:sz w:val="24"/>
          <w:szCs w:val="24"/>
        </w:rPr>
        <w:t>; n</w:t>
      </w:r>
      <w:r w:rsidRPr="00BC6D4D">
        <w:rPr>
          <w:rFonts w:ascii="Arial" w:hAnsi="Arial" w:cs="Arial"/>
          <w:sz w:val="24"/>
          <w:szCs w:val="24"/>
        </w:rPr>
        <w:t xml:space="preserve">ot everyone wants one and scouts eat very little. </w:t>
      </w:r>
    </w:p>
    <w:p w:rsidR="00170520" w:rsidRPr="00BC6D4D" w:rsidRDefault="00170520" w:rsidP="00B7207D">
      <w:pPr>
        <w:ind w:left="720"/>
        <w:rPr>
          <w:rFonts w:ascii="Arial" w:hAnsi="Arial" w:cs="Arial"/>
          <w:sz w:val="24"/>
          <w:szCs w:val="24"/>
        </w:rPr>
      </w:pPr>
      <w:r w:rsidRPr="00BC6D4D">
        <w:rPr>
          <w:rFonts w:ascii="Arial" w:hAnsi="Arial" w:cs="Arial"/>
          <w:b/>
          <w:sz w:val="24"/>
          <w:szCs w:val="24"/>
        </w:rPr>
        <w:t>Drinks:</w:t>
      </w:r>
      <w:r w:rsidRPr="00BC6D4D">
        <w:rPr>
          <w:rFonts w:ascii="Arial" w:hAnsi="Arial" w:cs="Arial"/>
          <w:sz w:val="24"/>
          <w:szCs w:val="24"/>
        </w:rPr>
        <w:t xml:space="preserve"> Costco is the cheapest way to go. Buy a few cases of apple cider or apple juice in clear bottles. It’s golden and matches the event color. Most parents don’t mind apple juice versus other sugary </w:t>
      </w:r>
      <w:r w:rsidR="00AD63F9">
        <w:rPr>
          <w:rFonts w:ascii="Arial" w:hAnsi="Arial" w:cs="Arial"/>
          <w:sz w:val="24"/>
          <w:szCs w:val="24"/>
        </w:rPr>
        <w:t>drinks. Remember to buy ice to chill</w:t>
      </w:r>
      <w:r w:rsidRPr="00BC6D4D">
        <w:rPr>
          <w:rFonts w:ascii="Arial" w:hAnsi="Arial" w:cs="Arial"/>
          <w:sz w:val="24"/>
          <w:szCs w:val="24"/>
        </w:rPr>
        <w:t xml:space="preserve"> </w:t>
      </w:r>
      <w:r w:rsidR="003C4329" w:rsidRPr="00BC6D4D">
        <w:rPr>
          <w:rFonts w:ascii="Arial" w:hAnsi="Arial" w:cs="Arial"/>
          <w:sz w:val="24"/>
          <w:szCs w:val="24"/>
        </w:rPr>
        <w:t>the</w:t>
      </w:r>
      <w:r w:rsidRPr="00BC6D4D">
        <w:rPr>
          <w:rFonts w:ascii="Arial" w:hAnsi="Arial" w:cs="Arial"/>
          <w:sz w:val="24"/>
          <w:szCs w:val="24"/>
        </w:rPr>
        <w:t xml:space="preserve"> drinks. There</w:t>
      </w:r>
      <w:r w:rsidR="006D0825" w:rsidRPr="00BC6D4D">
        <w:rPr>
          <w:rFonts w:ascii="Arial" w:hAnsi="Arial" w:cs="Arial"/>
          <w:sz w:val="24"/>
          <w:szCs w:val="24"/>
        </w:rPr>
        <w:t xml:space="preserve"> are</w:t>
      </w:r>
      <w:r w:rsidRPr="00BC6D4D">
        <w:rPr>
          <w:rFonts w:ascii="Arial" w:hAnsi="Arial" w:cs="Arial"/>
          <w:sz w:val="24"/>
          <w:szCs w:val="24"/>
        </w:rPr>
        <w:t xml:space="preserve"> two ice chests in the shed. </w:t>
      </w:r>
    </w:p>
    <w:p w:rsidR="00170520" w:rsidRPr="00BC6D4D" w:rsidRDefault="00170520" w:rsidP="00B7207D">
      <w:pPr>
        <w:ind w:left="720"/>
        <w:rPr>
          <w:rFonts w:ascii="Arial" w:hAnsi="Arial" w:cs="Arial"/>
          <w:sz w:val="24"/>
          <w:szCs w:val="24"/>
        </w:rPr>
      </w:pPr>
      <w:r w:rsidRPr="00BC6D4D">
        <w:rPr>
          <w:rFonts w:ascii="Arial" w:hAnsi="Arial" w:cs="Arial"/>
          <w:b/>
          <w:sz w:val="24"/>
          <w:szCs w:val="24"/>
        </w:rPr>
        <w:t>Food:</w:t>
      </w:r>
      <w:r w:rsidRPr="00BC6D4D">
        <w:rPr>
          <w:rFonts w:ascii="Arial" w:hAnsi="Arial" w:cs="Arial"/>
          <w:sz w:val="24"/>
          <w:szCs w:val="24"/>
        </w:rPr>
        <w:t xml:space="preserve"> Try a few places. Ideall</w:t>
      </w:r>
      <w:r w:rsidR="00C15AC9" w:rsidRPr="00BC6D4D">
        <w:rPr>
          <w:rFonts w:ascii="Arial" w:hAnsi="Arial" w:cs="Arial"/>
          <w:sz w:val="24"/>
          <w:szCs w:val="24"/>
        </w:rPr>
        <w:t xml:space="preserve">y find </w:t>
      </w:r>
      <w:r w:rsidR="002A0911">
        <w:rPr>
          <w:rFonts w:ascii="Arial" w:hAnsi="Arial" w:cs="Arial"/>
          <w:sz w:val="24"/>
          <w:szCs w:val="24"/>
        </w:rPr>
        <w:t>restaurants</w:t>
      </w:r>
      <w:r w:rsidR="00C15AC9" w:rsidRPr="00BC6D4D">
        <w:rPr>
          <w:rFonts w:ascii="Arial" w:hAnsi="Arial" w:cs="Arial"/>
          <w:sz w:val="24"/>
          <w:szCs w:val="24"/>
        </w:rPr>
        <w:t xml:space="preserve"> that will deliver. </w:t>
      </w:r>
      <w:r w:rsidRPr="00BC6D4D">
        <w:rPr>
          <w:rFonts w:ascii="Arial" w:hAnsi="Arial" w:cs="Arial"/>
          <w:sz w:val="24"/>
          <w:szCs w:val="24"/>
        </w:rPr>
        <w:t>It’</w:t>
      </w:r>
      <w:r w:rsidR="006D0825" w:rsidRPr="00BC6D4D">
        <w:rPr>
          <w:rFonts w:ascii="Arial" w:hAnsi="Arial" w:cs="Arial"/>
          <w:sz w:val="24"/>
          <w:szCs w:val="24"/>
        </w:rPr>
        <w:t xml:space="preserve">s OK to deliver the food early versus </w:t>
      </w:r>
      <w:r w:rsidR="00C15AC9" w:rsidRPr="00BC6D4D">
        <w:rPr>
          <w:rFonts w:ascii="Arial" w:hAnsi="Arial" w:cs="Arial"/>
          <w:sz w:val="24"/>
          <w:szCs w:val="24"/>
        </w:rPr>
        <w:t>stressing over</w:t>
      </w:r>
      <w:r w:rsidR="006D0825" w:rsidRPr="00BC6D4D">
        <w:rPr>
          <w:rFonts w:ascii="Arial" w:hAnsi="Arial" w:cs="Arial"/>
          <w:sz w:val="24"/>
          <w:szCs w:val="24"/>
        </w:rPr>
        <w:t xml:space="preserve"> </w:t>
      </w:r>
      <w:r w:rsidR="00C15AC9" w:rsidRPr="00BC6D4D">
        <w:rPr>
          <w:rFonts w:ascii="Arial" w:hAnsi="Arial" w:cs="Arial"/>
          <w:sz w:val="24"/>
          <w:szCs w:val="24"/>
        </w:rPr>
        <w:t xml:space="preserve">the Friday traffic </w:t>
      </w:r>
      <w:r w:rsidR="006D0825" w:rsidRPr="00BC6D4D">
        <w:rPr>
          <w:rFonts w:ascii="Arial" w:hAnsi="Arial" w:cs="Arial"/>
          <w:sz w:val="24"/>
          <w:szCs w:val="24"/>
        </w:rPr>
        <w:t>delays</w:t>
      </w:r>
      <w:r w:rsidR="00C15AC9" w:rsidRPr="00BC6D4D">
        <w:rPr>
          <w:rFonts w:ascii="Arial" w:hAnsi="Arial" w:cs="Arial"/>
          <w:sz w:val="24"/>
          <w:szCs w:val="24"/>
        </w:rPr>
        <w:t>; t</w:t>
      </w:r>
      <w:r w:rsidRPr="00BC6D4D">
        <w:rPr>
          <w:rFonts w:ascii="Arial" w:hAnsi="Arial" w:cs="Arial"/>
          <w:sz w:val="24"/>
          <w:szCs w:val="24"/>
        </w:rPr>
        <w:t xml:space="preserve">here’s a </w:t>
      </w:r>
      <w:r w:rsidR="002A0911">
        <w:rPr>
          <w:rFonts w:ascii="Arial" w:hAnsi="Arial" w:cs="Arial"/>
          <w:sz w:val="24"/>
          <w:szCs w:val="24"/>
        </w:rPr>
        <w:t>professional</w:t>
      </w:r>
      <w:r w:rsidRPr="00BC6D4D">
        <w:rPr>
          <w:rFonts w:ascii="Arial" w:hAnsi="Arial" w:cs="Arial"/>
          <w:sz w:val="24"/>
          <w:szCs w:val="24"/>
        </w:rPr>
        <w:t xml:space="preserve"> warming oven in the MPR</w:t>
      </w:r>
      <w:r w:rsidR="003C4329" w:rsidRPr="00BC6D4D">
        <w:rPr>
          <w:rFonts w:ascii="Arial" w:hAnsi="Arial" w:cs="Arial"/>
          <w:sz w:val="24"/>
          <w:szCs w:val="24"/>
        </w:rPr>
        <w:t xml:space="preserve"> kitchen</w:t>
      </w:r>
      <w:r w:rsidRPr="00BC6D4D">
        <w:rPr>
          <w:rFonts w:ascii="Arial" w:hAnsi="Arial" w:cs="Arial"/>
          <w:sz w:val="24"/>
          <w:szCs w:val="24"/>
        </w:rPr>
        <w:t xml:space="preserve">. </w:t>
      </w:r>
      <w:r w:rsidR="006D0825" w:rsidRPr="00BC6D4D">
        <w:rPr>
          <w:rFonts w:ascii="Arial" w:hAnsi="Arial" w:cs="Arial"/>
          <w:sz w:val="24"/>
          <w:szCs w:val="24"/>
        </w:rPr>
        <w:t xml:space="preserve">Remember, scouts eat very little! </w:t>
      </w:r>
      <w:r w:rsidR="003C4329" w:rsidRPr="00BC6D4D">
        <w:rPr>
          <w:rFonts w:ascii="Arial" w:hAnsi="Arial" w:cs="Arial"/>
          <w:sz w:val="24"/>
          <w:szCs w:val="24"/>
        </w:rPr>
        <w:t xml:space="preserve">When ordering, count </w:t>
      </w:r>
      <w:r w:rsidR="002A0911">
        <w:rPr>
          <w:rFonts w:ascii="Arial" w:hAnsi="Arial" w:cs="Arial"/>
          <w:sz w:val="24"/>
          <w:szCs w:val="24"/>
        </w:rPr>
        <w:t>two to three scouts per</w:t>
      </w:r>
      <w:r w:rsidR="00C15AC9" w:rsidRPr="00BC6D4D">
        <w:rPr>
          <w:rFonts w:ascii="Arial" w:hAnsi="Arial" w:cs="Arial"/>
          <w:sz w:val="24"/>
          <w:szCs w:val="24"/>
        </w:rPr>
        <w:t xml:space="preserve"> one adult serving size. </w:t>
      </w:r>
      <w:r w:rsidR="006D0825" w:rsidRPr="00BC6D4D">
        <w:rPr>
          <w:rFonts w:ascii="Arial" w:hAnsi="Arial" w:cs="Arial"/>
          <w:sz w:val="24"/>
          <w:szCs w:val="24"/>
        </w:rPr>
        <w:t xml:space="preserve">  </w:t>
      </w:r>
    </w:p>
    <w:p w:rsidR="006D0825" w:rsidRPr="00BC6D4D" w:rsidRDefault="006D0825" w:rsidP="006D0825">
      <w:pPr>
        <w:rPr>
          <w:rFonts w:ascii="Arial" w:hAnsi="Arial" w:cs="Arial"/>
          <w:b/>
          <w:sz w:val="24"/>
          <w:szCs w:val="24"/>
        </w:rPr>
      </w:pPr>
      <w:r w:rsidRPr="00BC6D4D">
        <w:rPr>
          <w:rFonts w:ascii="Arial" w:hAnsi="Arial" w:cs="Arial"/>
          <w:b/>
          <w:sz w:val="24"/>
          <w:szCs w:val="24"/>
        </w:rPr>
        <w:t xml:space="preserve">Entertainers </w:t>
      </w:r>
    </w:p>
    <w:p w:rsidR="006D0825" w:rsidRPr="00BC6D4D" w:rsidRDefault="006D0825" w:rsidP="006D0825">
      <w:pPr>
        <w:rPr>
          <w:rFonts w:ascii="Arial" w:hAnsi="Arial" w:cs="Arial"/>
          <w:sz w:val="24"/>
          <w:szCs w:val="24"/>
        </w:rPr>
      </w:pPr>
      <w:r w:rsidRPr="00BC6D4D">
        <w:rPr>
          <w:rFonts w:ascii="Arial" w:hAnsi="Arial" w:cs="Arial"/>
          <w:sz w:val="24"/>
          <w:szCs w:val="24"/>
        </w:rPr>
        <w:lastRenderedPageBreak/>
        <w:t xml:space="preserve">Kids love entertainment. It makes the B&amp;G event </w:t>
      </w:r>
      <w:r w:rsidR="002A0911">
        <w:rPr>
          <w:rFonts w:ascii="Arial" w:hAnsi="Arial" w:cs="Arial"/>
          <w:sz w:val="24"/>
          <w:szCs w:val="24"/>
        </w:rPr>
        <w:t xml:space="preserve">even more </w:t>
      </w:r>
      <w:r w:rsidRPr="00BC6D4D">
        <w:rPr>
          <w:rFonts w:ascii="Arial" w:hAnsi="Arial" w:cs="Arial"/>
          <w:sz w:val="24"/>
          <w:szCs w:val="24"/>
        </w:rPr>
        <w:t>unforgettable</w:t>
      </w:r>
      <w:r w:rsidR="00AD63F9">
        <w:rPr>
          <w:rFonts w:ascii="Arial" w:hAnsi="Arial" w:cs="Arial"/>
          <w:sz w:val="24"/>
          <w:szCs w:val="24"/>
        </w:rPr>
        <w:t>,</w:t>
      </w:r>
      <w:r w:rsidRPr="00BC6D4D">
        <w:rPr>
          <w:rFonts w:ascii="Arial" w:hAnsi="Arial" w:cs="Arial"/>
          <w:sz w:val="24"/>
          <w:szCs w:val="24"/>
        </w:rPr>
        <w:t xml:space="preserve"> like icing on the cake! It also helps you get a great turnout (younger scouts are more likely to attend). Ask around for ideas.</w:t>
      </w:r>
      <w:r w:rsidR="002A0911">
        <w:rPr>
          <w:rFonts w:ascii="Arial" w:hAnsi="Arial" w:cs="Arial"/>
          <w:sz w:val="24"/>
          <w:szCs w:val="24"/>
        </w:rPr>
        <w:t xml:space="preserve"> We used Astro Wizard in 2014 and loved him.</w:t>
      </w:r>
      <w:r w:rsidR="00C57E55">
        <w:rPr>
          <w:rFonts w:ascii="Arial" w:hAnsi="Arial" w:cs="Arial"/>
          <w:sz w:val="24"/>
          <w:szCs w:val="24"/>
        </w:rPr>
        <w:t xml:space="preserve"> </w:t>
      </w:r>
    </w:p>
    <w:p w:rsidR="00C15AC9" w:rsidRPr="00BC6D4D" w:rsidRDefault="00C15AC9" w:rsidP="006D0825">
      <w:pPr>
        <w:rPr>
          <w:rFonts w:ascii="Arial" w:hAnsi="Arial" w:cs="Arial"/>
          <w:sz w:val="24"/>
          <w:szCs w:val="24"/>
        </w:rPr>
      </w:pPr>
      <w:r w:rsidRPr="00BC6D4D">
        <w:rPr>
          <w:rFonts w:ascii="Arial" w:hAnsi="Arial" w:cs="Arial"/>
          <w:b/>
          <w:sz w:val="24"/>
          <w:szCs w:val="24"/>
        </w:rPr>
        <w:t>High School Volunteers</w:t>
      </w:r>
    </w:p>
    <w:p w:rsidR="006336C9" w:rsidRPr="00BC6D4D" w:rsidRDefault="006336C9" w:rsidP="006D0825">
      <w:pPr>
        <w:rPr>
          <w:rFonts w:ascii="Arial" w:hAnsi="Arial" w:cs="Arial"/>
          <w:sz w:val="24"/>
          <w:szCs w:val="24"/>
        </w:rPr>
      </w:pPr>
      <w:r w:rsidRPr="00BC6D4D">
        <w:rPr>
          <w:rFonts w:ascii="Arial" w:hAnsi="Arial" w:cs="Arial"/>
          <w:sz w:val="24"/>
          <w:szCs w:val="24"/>
        </w:rPr>
        <w:t>You can ask Dougherty Valley High School students to help. In the past, we asked f</w:t>
      </w:r>
      <w:r w:rsidR="00AD63F9">
        <w:rPr>
          <w:rFonts w:ascii="Arial" w:hAnsi="Arial" w:cs="Arial"/>
          <w:sz w:val="24"/>
          <w:szCs w:val="24"/>
        </w:rPr>
        <w:t>or 10 students to help with set</w:t>
      </w:r>
      <w:r w:rsidRPr="00BC6D4D">
        <w:rPr>
          <w:rFonts w:ascii="Arial" w:hAnsi="Arial" w:cs="Arial"/>
          <w:sz w:val="24"/>
          <w:szCs w:val="24"/>
        </w:rPr>
        <w:t xml:space="preserve">up, </w:t>
      </w:r>
      <w:r w:rsidR="00AD63F9">
        <w:rPr>
          <w:rFonts w:ascii="Arial" w:hAnsi="Arial" w:cs="Arial"/>
          <w:sz w:val="24"/>
          <w:szCs w:val="24"/>
        </w:rPr>
        <w:t xml:space="preserve">food </w:t>
      </w:r>
      <w:r w:rsidRPr="00BC6D4D">
        <w:rPr>
          <w:rFonts w:ascii="Arial" w:hAnsi="Arial" w:cs="Arial"/>
          <w:sz w:val="24"/>
          <w:szCs w:val="24"/>
        </w:rPr>
        <w:t>serv</w:t>
      </w:r>
      <w:r w:rsidR="00AD63F9">
        <w:rPr>
          <w:rFonts w:ascii="Arial" w:hAnsi="Arial" w:cs="Arial"/>
          <w:sz w:val="24"/>
          <w:szCs w:val="24"/>
        </w:rPr>
        <w:t>ice</w:t>
      </w:r>
      <w:r w:rsidRPr="00BC6D4D">
        <w:rPr>
          <w:rFonts w:ascii="Arial" w:hAnsi="Arial" w:cs="Arial"/>
          <w:sz w:val="24"/>
          <w:szCs w:val="24"/>
        </w:rPr>
        <w:t xml:space="preserve">, and cleanup. Out of courtesy, we always feed them first. Contact Jessica Tsuji at </w:t>
      </w:r>
      <w:hyperlink r:id="rId8" w:history="1">
        <w:r w:rsidRPr="00BC6D4D">
          <w:rPr>
            <w:rStyle w:val="Hyperlink"/>
            <w:rFonts w:ascii="Arial" w:hAnsi="Arial" w:cs="Arial"/>
            <w:sz w:val="24"/>
            <w:szCs w:val="24"/>
          </w:rPr>
          <w:t>JTsuji1@DVHigh.net</w:t>
        </w:r>
      </w:hyperlink>
      <w:r w:rsidRPr="00BC6D4D">
        <w:rPr>
          <w:rFonts w:ascii="Arial" w:hAnsi="Arial" w:cs="Arial"/>
          <w:sz w:val="24"/>
          <w:szCs w:val="24"/>
        </w:rPr>
        <w:t xml:space="preserve"> and provide her a description of what you need, when the kids </w:t>
      </w:r>
      <w:r w:rsidR="00AD63F9">
        <w:rPr>
          <w:rFonts w:ascii="Arial" w:hAnsi="Arial" w:cs="Arial"/>
          <w:sz w:val="24"/>
          <w:szCs w:val="24"/>
        </w:rPr>
        <w:t>need</w:t>
      </w:r>
      <w:r w:rsidRPr="00BC6D4D">
        <w:rPr>
          <w:rFonts w:ascii="Arial" w:hAnsi="Arial" w:cs="Arial"/>
          <w:sz w:val="24"/>
          <w:szCs w:val="24"/>
        </w:rPr>
        <w:t xml:space="preserve"> to arrive</w:t>
      </w:r>
      <w:r w:rsidR="00C57E55">
        <w:rPr>
          <w:rFonts w:ascii="Arial" w:hAnsi="Arial" w:cs="Arial"/>
          <w:sz w:val="24"/>
          <w:szCs w:val="24"/>
        </w:rPr>
        <w:t>,</w:t>
      </w:r>
      <w:r w:rsidRPr="00BC6D4D">
        <w:rPr>
          <w:rFonts w:ascii="Arial" w:hAnsi="Arial" w:cs="Arial"/>
          <w:sz w:val="24"/>
          <w:szCs w:val="24"/>
        </w:rPr>
        <w:t xml:space="preserve"> and when they can leave.</w:t>
      </w:r>
    </w:p>
    <w:p w:rsidR="006336C9" w:rsidRPr="00BC6D4D" w:rsidRDefault="00C15AC9" w:rsidP="006336C9">
      <w:pPr>
        <w:rPr>
          <w:rFonts w:ascii="Arial" w:hAnsi="Arial" w:cs="Arial"/>
          <w:b/>
          <w:sz w:val="24"/>
          <w:szCs w:val="24"/>
        </w:rPr>
      </w:pPr>
      <w:r w:rsidRPr="00BC6D4D">
        <w:rPr>
          <w:rFonts w:ascii="Arial" w:hAnsi="Arial" w:cs="Arial"/>
          <w:b/>
          <w:sz w:val="24"/>
          <w:szCs w:val="24"/>
        </w:rPr>
        <w:t>Contact the Troops</w:t>
      </w:r>
    </w:p>
    <w:p w:rsidR="00C94219" w:rsidRPr="00BC6D4D" w:rsidRDefault="00AD63F9" w:rsidP="006336C9">
      <w:pPr>
        <w:rPr>
          <w:rFonts w:ascii="Arial" w:hAnsi="Arial" w:cs="Arial"/>
          <w:sz w:val="24"/>
          <w:szCs w:val="24"/>
        </w:rPr>
      </w:pPr>
      <w:r>
        <w:rPr>
          <w:rFonts w:ascii="Arial" w:hAnsi="Arial" w:cs="Arial"/>
          <w:sz w:val="24"/>
          <w:szCs w:val="24"/>
        </w:rPr>
        <w:t xml:space="preserve">When the scout chooses a Troop, he needs to </w:t>
      </w:r>
      <w:r w:rsidR="00C94219" w:rsidRPr="00BC6D4D">
        <w:rPr>
          <w:rFonts w:ascii="Arial" w:hAnsi="Arial" w:cs="Arial"/>
          <w:sz w:val="24"/>
          <w:szCs w:val="24"/>
        </w:rPr>
        <w:t>inform the</w:t>
      </w:r>
      <w:r>
        <w:rPr>
          <w:rFonts w:ascii="Arial" w:hAnsi="Arial" w:cs="Arial"/>
          <w:sz w:val="24"/>
          <w:szCs w:val="24"/>
        </w:rPr>
        <w:t>m o</w:t>
      </w:r>
      <w:r w:rsidR="00C94219" w:rsidRPr="00BC6D4D">
        <w:rPr>
          <w:rFonts w:ascii="Arial" w:hAnsi="Arial" w:cs="Arial"/>
          <w:sz w:val="24"/>
          <w:szCs w:val="24"/>
        </w:rPr>
        <w:t xml:space="preserve">f our Blue and Gold date and time. It’s good practice to </w:t>
      </w:r>
      <w:r w:rsidR="003C4329" w:rsidRPr="00BC6D4D">
        <w:rPr>
          <w:rFonts w:ascii="Arial" w:hAnsi="Arial" w:cs="Arial"/>
          <w:sz w:val="24"/>
          <w:szCs w:val="24"/>
        </w:rPr>
        <w:t xml:space="preserve">have our </w:t>
      </w:r>
      <w:r w:rsidR="00C57E55">
        <w:rPr>
          <w:rFonts w:ascii="Arial" w:hAnsi="Arial" w:cs="Arial"/>
          <w:sz w:val="24"/>
          <w:szCs w:val="24"/>
        </w:rPr>
        <w:t>B</w:t>
      </w:r>
      <w:r>
        <w:rPr>
          <w:rFonts w:ascii="Arial" w:hAnsi="Arial" w:cs="Arial"/>
          <w:sz w:val="24"/>
          <w:szCs w:val="24"/>
        </w:rPr>
        <w:t>&amp;G</w:t>
      </w:r>
      <w:r w:rsidR="00C57E55">
        <w:rPr>
          <w:rFonts w:ascii="Arial" w:hAnsi="Arial" w:cs="Arial"/>
          <w:sz w:val="24"/>
          <w:szCs w:val="24"/>
        </w:rPr>
        <w:t xml:space="preserve"> Committee</w:t>
      </w:r>
      <w:r w:rsidR="003C4329" w:rsidRPr="00BC6D4D">
        <w:rPr>
          <w:rFonts w:ascii="Arial" w:hAnsi="Arial" w:cs="Arial"/>
          <w:sz w:val="24"/>
          <w:szCs w:val="24"/>
        </w:rPr>
        <w:t xml:space="preserve"> </w:t>
      </w:r>
      <w:r w:rsidR="00C94219" w:rsidRPr="00BC6D4D">
        <w:rPr>
          <w:rFonts w:ascii="Arial" w:hAnsi="Arial" w:cs="Arial"/>
          <w:sz w:val="24"/>
          <w:szCs w:val="24"/>
        </w:rPr>
        <w:t xml:space="preserve">formally invite the troop </w:t>
      </w:r>
      <w:r w:rsidR="002A0911">
        <w:rPr>
          <w:rFonts w:ascii="Arial" w:hAnsi="Arial" w:cs="Arial"/>
          <w:sz w:val="24"/>
          <w:szCs w:val="24"/>
        </w:rPr>
        <w:t xml:space="preserve">representatives </w:t>
      </w:r>
      <w:r w:rsidR="00C94219" w:rsidRPr="00BC6D4D">
        <w:rPr>
          <w:rFonts w:ascii="Arial" w:hAnsi="Arial" w:cs="Arial"/>
          <w:sz w:val="24"/>
          <w:szCs w:val="24"/>
        </w:rPr>
        <w:t xml:space="preserve">again and provide them all the details of time, location and agenda. Also invite the Troops to dinner! </w:t>
      </w:r>
    </w:p>
    <w:p w:rsidR="00B7207D" w:rsidRPr="00BC6D4D" w:rsidRDefault="00B7207D" w:rsidP="00B7207D">
      <w:pPr>
        <w:rPr>
          <w:rFonts w:ascii="Arial" w:hAnsi="Arial" w:cs="Arial"/>
          <w:b/>
          <w:sz w:val="24"/>
          <w:szCs w:val="24"/>
        </w:rPr>
      </w:pPr>
      <w:r w:rsidRPr="00BC6D4D">
        <w:rPr>
          <w:rFonts w:ascii="Arial" w:hAnsi="Arial" w:cs="Arial"/>
          <w:b/>
          <w:sz w:val="24"/>
          <w:szCs w:val="24"/>
        </w:rPr>
        <w:t>Friends of Scouting</w:t>
      </w:r>
    </w:p>
    <w:p w:rsidR="00B7207D" w:rsidRPr="00BC6D4D" w:rsidRDefault="00B7207D" w:rsidP="00B7207D">
      <w:pPr>
        <w:rPr>
          <w:rFonts w:ascii="Arial" w:hAnsi="Arial" w:cs="Arial"/>
          <w:sz w:val="24"/>
          <w:szCs w:val="24"/>
        </w:rPr>
      </w:pPr>
      <w:r w:rsidRPr="00BC6D4D">
        <w:rPr>
          <w:rFonts w:ascii="Arial" w:hAnsi="Arial" w:cs="Arial"/>
          <w:sz w:val="24"/>
          <w:szCs w:val="24"/>
        </w:rPr>
        <w:t xml:space="preserve">Friends of Scouting from the </w:t>
      </w:r>
      <w:r w:rsidR="002A0911">
        <w:rPr>
          <w:rFonts w:ascii="Arial" w:hAnsi="Arial" w:cs="Arial"/>
          <w:sz w:val="24"/>
          <w:szCs w:val="24"/>
        </w:rPr>
        <w:t>D</w:t>
      </w:r>
      <w:r w:rsidRPr="00BC6D4D">
        <w:rPr>
          <w:rFonts w:ascii="Arial" w:hAnsi="Arial" w:cs="Arial"/>
          <w:sz w:val="24"/>
          <w:szCs w:val="24"/>
        </w:rPr>
        <w:t xml:space="preserve">istrict may wish to </w:t>
      </w:r>
      <w:r w:rsidR="002A0911">
        <w:rPr>
          <w:rFonts w:ascii="Arial" w:hAnsi="Arial" w:cs="Arial"/>
          <w:sz w:val="24"/>
          <w:szCs w:val="24"/>
        </w:rPr>
        <w:t xml:space="preserve">make a </w:t>
      </w:r>
      <w:r w:rsidRPr="00BC6D4D">
        <w:rPr>
          <w:rFonts w:ascii="Arial" w:hAnsi="Arial" w:cs="Arial"/>
          <w:sz w:val="24"/>
          <w:szCs w:val="24"/>
        </w:rPr>
        <w:t>presentation. Plan accordingly. It’s often best to make this the fi</w:t>
      </w:r>
      <w:r w:rsidR="00C57E55">
        <w:rPr>
          <w:rFonts w:ascii="Arial" w:hAnsi="Arial" w:cs="Arial"/>
          <w:sz w:val="24"/>
          <w:szCs w:val="24"/>
        </w:rPr>
        <w:t xml:space="preserve">rst presentation on the agenda while people are still getting food. There’s an envelope for Friends of Scouting. </w:t>
      </w:r>
      <w:r w:rsidR="002A0911">
        <w:rPr>
          <w:rFonts w:ascii="Arial" w:hAnsi="Arial" w:cs="Arial"/>
          <w:sz w:val="24"/>
          <w:szCs w:val="24"/>
        </w:rPr>
        <w:t>You can also</w:t>
      </w:r>
      <w:r w:rsidRPr="00BC6D4D">
        <w:rPr>
          <w:rFonts w:ascii="Arial" w:hAnsi="Arial" w:cs="Arial"/>
          <w:sz w:val="24"/>
          <w:szCs w:val="24"/>
        </w:rPr>
        <w:t xml:space="preserve"> ask the high school volunteers to sticker and distribute the envelopes. </w:t>
      </w:r>
    </w:p>
    <w:p w:rsidR="00C15AC9" w:rsidRPr="00BC6D4D" w:rsidRDefault="00C15AC9" w:rsidP="006336C9">
      <w:pPr>
        <w:rPr>
          <w:rFonts w:ascii="Arial" w:hAnsi="Arial" w:cs="Arial"/>
          <w:b/>
          <w:sz w:val="24"/>
          <w:szCs w:val="24"/>
        </w:rPr>
      </w:pPr>
      <w:r w:rsidRPr="00BC6D4D">
        <w:rPr>
          <w:rFonts w:ascii="Arial" w:hAnsi="Arial" w:cs="Arial"/>
          <w:b/>
          <w:sz w:val="24"/>
          <w:szCs w:val="24"/>
        </w:rPr>
        <w:t>Prepping the Boys</w:t>
      </w:r>
    </w:p>
    <w:p w:rsidR="00C94219" w:rsidRPr="00BC6D4D" w:rsidRDefault="00C94219" w:rsidP="006336C9">
      <w:pPr>
        <w:rPr>
          <w:rFonts w:ascii="Arial" w:hAnsi="Arial" w:cs="Arial"/>
          <w:sz w:val="24"/>
          <w:szCs w:val="24"/>
        </w:rPr>
      </w:pPr>
      <w:r w:rsidRPr="00BC6D4D">
        <w:rPr>
          <w:rFonts w:ascii="Arial" w:hAnsi="Arial" w:cs="Arial"/>
          <w:sz w:val="24"/>
          <w:szCs w:val="24"/>
        </w:rPr>
        <w:t xml:space="preserve">Before the B&amp;G, gather your boys and plan out the flag ceremony. In the past, the </w:t>
      </w:r>
      <w:proofErr w:type="spellStart"/>
      <w:r w:rsidRPr="00BC6D4D">
        <w:rPr>
          <w:rFonts w:ascii="Arial" w:hAnsi="Arial" w:cs="Arial"/>
          <w:sz w:val="24"/>
          <w:szCs w:val="24"/>
        </w:rPr>
        <w:t>Webelos</w:t>
      </w:r>
      <w:proofErr w:type="spellEnd"/>
      <w:r w:rsidRPr="00BC6D4D">
        <w:rPr>
          <w:rFonts w:ascii="Arial" w:hAnsi="Arial" w:cs="Arial"/>
          <w:sz w:val="24"/>
          <w:szCs w:val="24"/>
        </w:rPr>
        <w:t xml:space="preserve"> II do the opening and the </w:t>
      </w:r>
      <w:proofErr w:type="spellStart"/>
      <w:r w:rsidRPr="00BC6D4D">
        <w:rPr>
          <w:rFonts w:ascii="Arial" w:hAnsi="Arial" w:cs="Arial"/>
          <w:sz w:val="24"/>
          <w:szCs w:val="24"/>
        </w:rPr>
        <w:t>Webelos</w:t>
      </w:r>
      <w:proofErr w:type="spellEnd"/>
      <w:r w:rsidRPr="00BC6D4D">
        <w:rPr>
          <w:rFonts w:ascii="Arial" w:hAnsi="Arial" w:cs="Arial"/>
          <w:sz w:val="24"/>
          <w:szCs w:val="24"/>
        </w:rPr>
        <w:t xml:space="preserve"> I do the closing flag ceremony. </w:t>
      </w:r>
    </w:p>
    <w:p w:rsidR="00C94219" w:rsidRPr="00BC6D4D" w:rsidRDefault="00C94219" w:rsidP="006336C9">
      <w:pPr>
        <w:rPr>
          <w:rFonts w:ascii="Arial" w:hAnsi="Arial" w:cs="Arial"/>
          <w:sz w:val="24"/>
          <w:szCs w:val="24"/>
        </w:rPr>
      </w:pPr>
      <w:r w:rsidRPr="00BC6D4D">
        <w:rPr>
          <w:rFonts w:ascii="Arial" w:hAnsi="Arial" w:cs="Arial"/>
          <w:sz w:val="24"/>
          <w:szCs w:val="24"/>
        </w:rPr>
        <w:t xml:space="preserve">Do a uniform inspection </w:t>
      </w:r>
      <w:r w:rsidRPr="00BC6D4D">
        <w:rPr>
          <w:rFonts w:ascii="Arial" w:hAnsi="Arial" w:cs="Arial"/>
          <w:i/>
          <w:sz w:val="24"/>
          <w:szCs w:val="24"/>
        </w:rPr>
        <w:t xml:space="preserve">with parents standing </w:t>
      </w:r>
      <w:r w:rsidR="00B7207D" w:rsidRPr="00BC6D4D">
        <w:rPr>
          <w:rFonts w:ascii="Arial" w:hAnsi="Arial" w:cs="Arial"/>
          <w:i/>
          <w:sz w:val="24"/>
          <w:szCs w:val="24"/>
        </w:rPr>
        <w:t>next to</w:t>
      </w:r>
      <w:r w:rsidRPr="00BC6D4D">
        <w:rPr>
          <w:rFonts w:ascii="Arial" w:hAnsi="Arial" w:cs="Arial"/>
          <w:i/>
          <w:sz w:val="24"/>
          <w:szCs w:val="24"/>
        </w:rPr>
        <w:t xml:space="preserve"> the scouts</w:t>
      </w:r>
      <w:r w:rsidR="00B7207D" w:rsidRPr="00BC6D4D">
        <w:rPr>
          <w:rFonts w:ascii="Arial" w:hAnsi="Arial" w:cs="Arial"/>
          <w:b/>
          <w:sz w:val="24"/>
          <w:szCs w:val="24"/>
        </w:rPr>
        <w:t>.</w:t>
      </w:r>
      <w:r w:rsidRPr="00BC6D4D">
        <w:rPr>
          <w:rFonts w:ascii="Arial" w:hAnsi="Arial" w:cs="Arial"/>
          <w:sz w:val="24"/>
          <w:szCs w:val="24"/>
        </w:rPr>
        <w:t xml:space="preserve"> </w:t>
      </w:r>
      <w:r w:rsidR="00B7207D" w:rsidRPr="00BC6D4D">
        <w:rPr>
          <w:rFonts w:ascii="Arial" w:hAnsi="Arial" w:cs="Arial"/>
          <w:sz w:val="24"/>
          <w:szCs w:val="24"/>
        </w:rPr>
        <w:t>That way if uniforms require</w:t>
      </w:r>
      <w:r w:rsidRPr="00BC6D4D">
        <w:rPr>
          <w:rFonts w:ascii="Arial" w:hAnsi="Arial" w:cs="Arial"/>
          <w:sz w:val="24"/>
          <w:szCs w:val="24"/>
        </w:rPr>
        <w:t xml:space="preserve"> fix</w:t>
      </w:r>
      <w:r w:rsidR="002A0911">
        <w:rPr>
          <w:rFonts w:ascii="Arial" w:hAnsi="Arial" w:cs="Arial"/>
          <w:sz w:val="24"/>
          <w:szCs w:val="24"/>
        </w:rPr>
        <w:t>ing</w:t>
      </w:r>
      <w:r w:rsidRPr="00BC6D4D">
        <w:rPr>
          <w:rFonts w:ascii="Arial" w:hAnsi="Arial" w:cs="Arial"/>
          <w:sz w:val="24"/>
          <w:szCs w:val="24"/>
        </w:rPr>
        <w:t xml:space="preserve">, </w:t>
      </w:r>
      <w:r w:rsidR="00B7207D" w:rsidRPr="00BC6D4D">
        <w:rPr>
          <w:rFonts w:ascii="Arial" w:hAnsi="Arial" w:cs="Arial"/>
          <w:sz w:val="24"/>
          <w:szCs w:val="24"/>
        </w:rPr>
        <w:t xml:space="preserve">it </w:t>
      </w:r>
      <w:r w:rsidRPr="00BC6D4D">
        <w:rPr>
          <w:rFonts w:ascii="Arial" w:hAnsi="Arial" w:cs="Arial"/>
          <w:sz w:val="24"/>
          <w:szCs w:val="24"/>
        </w:rPr>
        <w:t>will be made</w:t>
      </w:r>
      <w:r w:rsidR="00B7207D" w:rsidRPr="00BC6D4D">
        <w:rPr>
          <w:rFonts w:ascii="Arial" w:hAnsi="Arial" w:cs="Arial"/>
          <w:sz w:val="24"/>
          <w:szCs w:val="24"/>
        </w:rPr>
        <w:t xml:space="preserve">! </w:t>
      </w:r>
      <w:r w:rsidRPr="00BC6D4D">
        <w:rPr>
          <w:rFonts w:ascii="Arial" w:hAnsi="Arial" w:cs="Arial"/>
          <w:sz w:val="24"/>
          <w:szCs w:val="24"/>
        </w:rPr>
        <w:t>Remind the parents to iron the uniform</w:t>
      </w:r>
      <w:r w:rsidR="00B7207D" w:rsidRPr="00BC6D4D">
        <w:rPr>
          <w:rFonts w:ascii="Arial" w:hAnsi="Arial" w:cs="Arial"/>
          <w:sz w:val="24"/>
          <w:szCs w:val="24"/>
        </w:rPr>
        <w:t>s</w:t>
      </w:r>
      <w:r w:rsidRPr="00BC6D4D">
        <w:rPr>
          <w:rFonts w:ascii="Arial" w:hAnsi="Arial" w:cs="Arial"/>
          <w:sz w:val="24"/>
          <w:szCs w:val="24"/>
        </w:rPr>
        <w:t>!</w:t>
      </w:r>
      <w:r w:rsidR="00B7207D" w:rsidRPr="00BC6D4D">
        <w:rPr>
          <w:rFonts w:ascii="Arial" w:hAnsi="Arial" w:cs="Arial"/>
          <w:sz w:val="24"/>
          <w:szCs w:val="24"/>
        </w:rPr>
        <w:t xml:space="preserve"> Shirts tucked in with belts on</w:t>
      </w:r>
      <w:r w:rsidR="002A0911">
        <w:rPr>
          <w:rFonts w:ascii="Arial" w:hAnsi="Arial" w:cs="Arial"/>
          <w:sz w:val="24"/>
          <w:szCs w:val="24"/>
        </w:rPr>
        <w:t xml:space="preserve"> the outside</w:t>
      </w:r>
      <w:r w:rsidR="00B7207D" w:rsidRPr="00BC6D4D">
        <w:rPr>
          <w:rFonts w:ascii="Arial" w:hAnsi="Arial" w:cs="Arial"/>
          <w:sz w:val="24"/>
          <w:szCs w:val="24"/>
        </w:rPr>
        <w:t xml:space="preserve">, shoes with socks. All patches should be on correctly. </w:t>
      </w:r>
      <w:r w:rsidRPr="00BC6D4D">
        <w:rPr>
          <w:rFonts w:ascii="Arial" w:hAnsi="Arial" w:cs="Arial"/>
          <w:sz w:val="24"/>
          <w:szCs w:val="24"/>
        </w:rPr>
        <w:t xml:space="preserve">  </w:t>
      </w:r>
    </w:p>
    <w:p w:rsidR="00B7207D" w:rsidRPr="00BC6D4D" w:rsidRDefault="00B7207D" w:rsidP="006336C9">
      <w:pPr>
        <w:rPr>
          <w:rFonts w:ascii="Arial" w:hAnsi="Arial" w:cs="Arial"/>
          <w:sz w:val="24"/>
          <w:szCs w:val="24"/>
        </w:rPr>
      </w:pPr>
      <w:r w:rsidRPr="00BC6D4D">
        <w:rPr>
          <w:rFonts w:ascii="Arial" w:hAnsi="Arial" w:cs="Arial"/>
          <w:sz w:val="24"/>
          <w:szCs w:val="24"/>
        </w:rPr>
        <w:t xml:space="preserve">Also, we made the </w:t>
      </w:r>
      <w:proofErr w:type="spellStart"/>
      <w:r w:rsidRPr="00BC6D4D">
        <w:rPr>
          <w:rFonts w:ascii="Arial" w:hAnsi="Arial" w:cs="Arial"/>
          <w:sz w:val="24"/>
          <w:szCs w:val="24"/>
        </w:rPr>
        <w:t>Webelos</w:t>
      </w:r>
      <w:proofErr w:type="spellEnd"/>
      <w:r w:rsidRPr="00BC6D4D">
        <w:rPr>
          <w:rFonts w:ascii="Arial" w:hAnsi="Arial" w:cs="Arial"/>
          <w:sz w:val="24"/>
          <w:szCs w:val="24"/>
        </w:rPr>
        <w:t xml:space="preserve"> II </w:t>
      </w:r>
      <w:r w:rsidR="002A0911">
        <w:rPr>
          <w:rFonts w:ascii="Arial" w:hAnsi="Arial" w:cs="Arial"/>
          <w:sz w:val="24"/>
          <w:szCs w:val="24"/>
        </w:rPr>
        <w:t>write</w:t>
      </w:r>
      <w:r w:rsidRPr="00BC6D4D">
        <w:rPr>
          <w:rFonts w:ascii="Arial" w:hAnsi="Arial" w:cs="Arial"/>
          <w:sz w:val="24"/>
          <w:szCs w:val="24"/>
        </w:rPr>
        <w:t xml:space="preserve"> a thank you speech</w:t>
      </w:r>
      <w:r w:rsidR="002A0911">
        <w:rPr>
          <w:rFonts w:ascii="Arial" w:hAnsi="Arial" w:cs="Arial"/>
          <w:sz w:val="24"/>
          <w:szCs w:val="24"/>
        </w:rPr>
        <w:t xml:space="preserve"> and present it at the ceremony</w:t>
      </w:r>
      <w:r w:rsidRPr="00BC6D4D">
        <w:rPr>
          <w:rFonts w:ascii="Arial" w:hAnsi="Arial" w:cs="Arial"/>
          <w:sz w:val="24"/>
          <w:szCs w:val="24"/>
        </w:rPr>
        <w:t>. You can have them write it by filling out this statement: “thank you for…..so we can…..”</w:t>
      </w:r>
    </w:p>
    <w:p w:rsidR="00B7207D" w:rsidRDefault="00B7207D" w:rsidP="006D0825">
      <w:pPr>
        <w:rPr>
          <w:rFonts w:ascii="Arial" w:hAnsi="Arial" w:cs="Arial"/>
          <w:b/>
          <w:sz w:val="24"/>
          <w:szCs w:val="24"/>
        </w:rPr>
      </w:pPr>
      <w:r w:rsidRPr="00BC6D4D">
        <w:rPr>
          <w:rFonts w:ascii="Arial" w:hAnsi="Arial" w:cs="Arial"/>
          <w:b/>
          <w:sz w:val="24"/>
          <w:szCs w:val="24"/>
        </w:rPr>
        <w:t>Ceremony on the Day of the Event</w:t>
      </w:r>
    </w:p>
    <w:p w:rsidR="00154E62" w:rsidRPr="00154E62" w:rsidRDefault="00154E62" w:rsidP="00154E62">
      <w:pPr>
        <w:rPr>
          <w:rFonts w:ascii="Arial" w:hAnsi="Arial" w:cs="Arial"/>
          <w:sz w:val="24"/>
          <w:szCs w:val="24"/>
        </w:rPr>
      </w:pPr>
      <w:r>
        <w:rPr>
          <w:rFonts w:ascii="Arial" w:hAnsi="Arial" w:cs="Arial"/>
          <w:sz w:val="24"/>
          <w:szCs w:val="24"/>
        </w:rPr>
        <w:t xml:space="preserve">Make sure the microphones work! It’s impossible to hear </w:t>
      </w:r>
      <w:r>
        <w:rPr>
          <w:rFonts w:ascii="Arial" w:hAnsi="Arial" w:cs="Arial"/>
          <w:sz w:val="24"/>
          <w:szCs w:val="24"/>
        </w:rPr>
        <w:t>otherwise</w:t>
      </w:r>
      <w:r>
        <w:rPr>
          <w:rFonts w:ascii="Arial" w:hAnsi="Arial" w:cs="Arial"/>
          <w:sz w:val="24"/>
          <w:szCs w:val="24"/>
        </w:rPr>
        <w:t xml:space="preserve">. Ask the </w:t>
      </w:r>
      <w:r>
        <w:rPr>
          <w:rFonts w:ascii="Arial" w:hAnsi="Arial" w:cs="Arial"/>
          <w:sz w:val="24"/>
          <w:szCs w:val="24"/>
        </w:rPr>
        <w:t xml:space="preserve">school </w:t>
      </w:r>
      <w:r>
        <w:rPr>
          <w:rFonts w:ascii="Arial" w:hAnsi="Arial" w:cs="Arial"/>
          <w:sz w:val="24"/>
          <w:szCs w:val="24"/>
        </w:rPr>
        <w:t xml:space="preserve">office in advance if you do not know how to operate the MPR equipment. </w:t>
      </w:r>
    </w:p>
    <w:p w:rsidR="006336C9" w:rsidRPr="00BC6D4D" w:rsidRDefault="00154E62" w:rsidP="006D0825">
      <w:pPr>
        <w:rPr>
          <w:rFonts w:ascii="Arial" w:hAnsi="Arial" w:cs="Arial"/>
          <w:sz w:val="24"/>
          <w:szCs w:val="24"/>
        </w:rPr>
      </w:pPr>
      <w:r>
        <w:rPr>
          <w:rFonts w:ascii="Arial" w:hAnsi="Arial" w:cs="Arial"/>
          <w:sz w:val="24"/>
          <w:szCs w:val="24"/>
        </w:rPr>
        <w:t>I</w:t>
      </w:r>
      <w:r w:rsidR="00043F89" w:rsidRPr="00BC6D4D">
        <w:rPr>
          <w:rFonts w:ascii="Arial" w:hAnsi="Arial" w:cs="Arial"/>
          <w:sz w:val="24"/>
          <w:szCs w:val="24"/>
        </w:rPr>
        <w:t>t’s helpful to have the boys eat first</w:t>
      </w:r>
      <w:r w:rsidR="00AD63F9">
        <w:rPr>
          <w:rFonts w:ascii="Arial" w:hAnsi="Arial" w:cs="Arial"/>
          <w:sz w:val="24"/>
          <w:szCs w:val="24"/>
        </w:rPr>
        <w:t>,</w:t>
      </w:r>
      <w:r w:rsidR="00043F89" w:rsidRPr="00BC6D4D">
        <w:rPr>
          <w:rFonts w:ascii="Arial" w:hAnsi="Arial" w:cs="Arial"/>
          <w:sz w:val="24"/>
          <w:szCs w:val="24"/>
        </w:rPr>
        <w:t xml:space="preserve"> or even before the </w:t>
      </w:r>
      <w:r w:rsidR="002A0911">
        <w:rPr>
          <w:rFonts w:ascii="Arial" w:hAnsi="Arial" w:cs="Arial"/>
          <w:sz w:val="24"/>
          <w:szCs w:val="24"/>
        </w:rPr>
        <w:t xml:space="preserve">door opens. </w:t>
      </w:r>
      <w:r w:rsidR="00043F89" w:rsidRPr="00BC6D4D">
        <w:rPr>
          <w:rFonts w:ascii="Arial" w:hAnsi="Arial" w:cs="Arial"/>
          <w:sz w:val="24"/>
          <w:szCs w:val="24"/>
        </w:rPr>
        <w:t>That way when everyone else is eating, they</w:t>
      </w:r>
      <w:r w:rsidR="003C4329" w:rsidRPr="00BC6D4D">
        <w:rPr>
          <w:rFonts w:ascii="Arial" w:hAnsi="Arial" w:cs="Arial"/>
          <w:sz w:val="24"/>
          <w:szCs w:val="24"/>
        </w:rPr>
        <w:t xml:space="preserve">’re ready for the </w:t>
      </w:r>
      <w:r w:rsidR="00043F89" w:rsidRPr="00BC6D4D">
        <w:rPr>
          <w:rFonts w:ascii="Arial" w:hAnsi="Arial" w:cs="Arial"/>
          <w:sz w:val="24"/>
          <w:szCs w:val="24"/>
        </w:rPr>
        <w:t xml:space="preserve">ceremony.  </w:t>
      </w:r>
      <w:r w:rsidR="006336C9" w:rsidRPr="00BC6D4D">
        <w:rPr>
          <w:rFonts w:ascii="Arial" w:hAnsi="Arial" w:cs="Arial"/>
          <w:sz w:val="24"/>
          <w:szCs w:val="24"/>
        </w:rPr>
        <w:t xml:space="preserve"> </w:t>
      </w:r>
    </w:p>
    <w:p w:rsidR="00154E62" w:rsidRDefault="00154E62" w:rsidP="006D0825">
      <w:pPr>
        <w:rPr>
          <w:rFonts w:ascii="Arial" w:hAnsi="Arial" w:cs="Arial"/>
          <w:sz w:val="24"/>
          <w:szCs w:val="24"/>
        </w:rPr>
      </w:pPr>
      <w:r>
        <w:rPr>
          <w:rFonts w:ascii="Arial" w:hAnsi="Arial" w:cs="Arial"/>
          <w:sz w:val="24"/>
          <w:szCs w:val="24"/>
        </w:rPr>
        <w:lastRenderedPageBreak/>
        <w:t>When serving the food, tell the high school studen</w:t>
      </w:r>
      <w:bookmarkStart w:id="0" w:name="_GoBack"/>
      <w:bookmarkEnd w:id="0"/>
      <w:r>
        <w:rPr>
          <w:rFonts w:ascii="Arial" w:hAnsi="Arial" w:cs="Arial"/>
          <w:sz w:val="24"/>
          <w:szCs w:val="24"/>
        </w:rPr>
        <w:t xml:space="preserve">ts give a small amount to the younger scouts and invite them to come back for seconds. Otherwise, a lot of food get wasted. It’s a good practice to tell everyone to reuse their plates. </w:t>
      </w:r>
    </w:p>
    <w:p w:rsidR="003C4329" w:rsidRPr="00BC6D4D" w:rsidRDefault="003C4329" w:rsidP="006D0825">
      <w:pPr>
        <w:rPr>
          <w:rFonts w:ascii="Arial" w:hAnsi="Arial" w:cs="Arial"/>
          <w:sz w:val="24"/>
          <w:szCs w:val="24"/>
        </w:rPr>
      </w:pPr>
      <w:r w:rsidRPr="00BC6D4D">
        <w:rPr>
          <w:rFonts w:ascii="Arial" w:hAnsi="Arial" w:cs="Arial"/>
          <w:sz w:val="24"/>
          <w:szCs w:val="24"/>
        </w:rPr>
        <w:t xml:space="preserve">Tell the Troops in advance the order they’ll be receiving their scouts. Only the </w:t>
      </w:r>
      <w:r w:rsidR="002A0911">
        <w:rPr>
          <w:rFonts w:ascii="Arial" w:hAnsi="Arial" w:cs="Arial"/>
          <w:sz w:val="24"/>
          <w:szCs w:val="24"/>
        </w:rPr>
        <w:t xml:space="preserve">Den leaders and </w:t>
      </w:r>
      <w:r w:rsidRPr="00BC6D4D">
        <w:rPr>
          <w:rFonts w:ascii="Arial" w:hAnsi="Arial" w:cs="Arial"/>
          <w:sz w:val="24"/>
          <w:szCs w:val="24"/>
        </w:rPr>
        <w:t xml:space="preserve">Troops receiving their scouts should be </w:t>
      </w:r>
      <w:r w:rsidR="00595F16" w:rsidRPr="00BC6D4D">
        <w:rPr>
          <w:rFonts w:ascii="Arial" w:hAnsi="Arial" w:cs="Arial"/>
          <w:sz w:val="24"/>
          <w:szCs w:val="24"/>
        </w:rPr>
        <w:t>by the bridge</w:t>
      </w:r>
      <w:r w:rsidRPr="00BC6D4D">
        <w:rPr>
          <w:rFonts w:ascii="Arial" w:hAnsi="Arial" w:cs="Arial"/>
          <w:sz w:val="24"/>
          <w:szCs w:val="24"/>
        </w:rPr>
        <w:t xml:space="preserve">. Otherwise, it’s too congested and no one can see anything.   </w:t>
      </w:r>
    </w:p>
    <w:p w:rsidR="003C4329" w:rsidRPr="00BC6D4D" w:rsidRDefault="003C4329" w:rsidP="006D0825">
      <w:pPr>
        <w:rPr>
          <w:rFonts w:ascii="Arial" w:hAnsi="Arial" w:cs="Arial"/>
          <w:sz w:val="24"/>
          <w:szCs w:val="24"/>
        </w:rPr>
      </w:pPr>
      <w:r w:rsidRPr="00BC6D4D">
        <w:rPr>
          <w:rFonts w:ascii="Arial" w:hAnsi="Arial" w:cs="Arial"/>
          <w:sz w:val="24"/>
          <w:szCs w:val="24"/>
        </w:rPr>
        <w:t xml:space="preserve">If you have a lot of scouts bridging, only shake hands when the Troops receive the boys. Tie the </w:t>
      </w:r>
      <w:r w:rsidR="009D1B9B" w:rsidRPr="00BC6D4D">
        <w:rPr>
          <w:rFonts w:ascii="Arial" w:hAnsi="Arial" w:cs="Arial"/>
          <w:sz w:val="24"/>
          <w:szCs w:val="24"/>
        </w:rPr>
        <w:t xml:space="preserve">new </w:t>
      </w:r>
      <w:r w:rsidRPr="00BC6D4D">
        <w:rPr>
          <w:rFonts w:ascii="Arial" w:hAnsi="Arial" w:cs="Arial"/>
          <w:sz w:val="24"/>
          <w:szCs w:val="24"/>
        </w:rPr>
        <w:t>neckerchief off stage so the ceremony moves quickly. Once all the boys bridge over, they can all gather on the stage again for a round of applause and pictures</w:t>
      </w:r>
      <w:r w:rsidR="002A0911">
        <w:rPr>
          <w:rFonts w:ascii="Arial" w:hAnsi="Arial" w:cs="Arial"/>
          <w:sz w:val="24"/>
          <w:szCs w:val="24"/>
        </w:rPr>
        <w:t xml:space="preserve">, wearing their new Troop neckerchiefs. </w:t>
      </w:r>
      <w:r w:rsidRPr="00BC6D4D">
        <w:rPr>
          <w:rFonts w:ascii="Arial" w:hAnsi="Arial" w:cs="Arial"/>
          <w:sz w:val="24"/>
          <w:szCs w:val="24"/>
        </w:rPr>
        <w:t xml:space="preserve"> </w:t>
      </w:r>
    </w:p>
    <w:p w:rsidR="009D1B9B" w:rsidRPr="00BC6D4D" w:rsidRDefault="009D1B9B" w:rsidP="006D0825">
      <w:pPr>
        <w:rPr>
          <w:rFonts w:ascii="Arial" w:hAnsi="Arial" w:cs="Arial"/>
          <w:sz w:val="24"/>
          <w:szCs w:val="24"/>
        </w:rPr>
      </w:pPr>
      <w:r w:rsidRPr="00BC6D4D">
        <w:rPr>
          <w:rFonts w:ascii="Arial" w:hAnsi="Arial" w:cs="Arial"/>
          <w:sz w:val="24"/>
          <w:szCs w:val="24"/>
        </w:rPr>
        <w:t xml:space="preserve">Start with the Troop that has the largest group of scouts bridging to them. That way they have more time to put the neckerchief on them. </w:t>
      </w:r>
    </w:p>
    <w:p w:rsidR="003C4329" w:rsidRPr="00BC6D4D" w:rsidRDefault="00B7207D" w:rsidP="006D0825">
      <w:pPr>
        <w:rPr>
          <w:rFonts w:ascii="Arial" w:hAnsi="Arial" w:cs="Arial"/>
          <w:sz w:val="24"/>
          <w:szCs w:val="24"/>
        </w:rPr>
      </w:pPr>
      <w:r w:rsidRPr="00BC6D4D">
        <w:rPr>
          <w:rFonts w:ascii="Arial" w:hAnsi="Arial" w:cs="Arial"/>
          <w:sz w:val="24"/>
          <w:szCs w:val="24"/>
        </w:rPr>
        <w:t xml:space="preserve">Don’t forget to have fun and take pictures with your child! </w:t>
      </w:r>
      <w:r w:rsidR="001510D5" w:rsidRPr="00BC6D4D">
        <w:rPr>
          <w:rFonts w:ascii="Arial" w:hAnsi="Arial" w:cs="Arial"/>
          <w:sz w:val="24"/>
          <w:szCs w:val="24"/>
        </w:rPr>
        <w:t xml:space="preserve"> </w:t>
      </w:r>
      <w:r w:rsidR="003C4329" w:rsidRPr="00BC6D4D">
        <w:rPr>
          <w:rFonts w:ascii="Arial" w:hAnsi="Arial" w:cs="Arial"/>
          <w:sz w:val="24"/>
          <w:szCs w:val="24"/>
        </w:rPr>
        <w:t xml:space="preserve"> </w:t>
      </w:r>
    </w:p>
    <w:sectPr w:rsidR="003C4329" w:rsidRPr="00BC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3B6"/>
    <w:multiLevelType w:val="hybridMultilevel"/>
    <w:tmpl w:val="02E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8078C"/>
    <w:multiLevelType w:val="hybridMultilevel"/>
    <w:tmpl w:val="BC8E077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C1DAE"/>
    <w:multiLevelType w:val="hybridMultilevel"/>
    <w:tmpl w:val="CA7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E02B3"/>
    <w:multiLevelType w:val="hybridMultilevel"/>
    <w:tmpl w:val="BC8E077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CD"/>
    <w:rsid w:val="00043F89"/>
    <w:rsid w:val="00122C48"/>
    <w:rsid w:val="001510D5"/>
    <w:rsid w:val="00154E62"/>
    <w:rsid w:val="00170520"/>
    <w:rsid w:val="001F05B1"/>
    <w:rsid w:val="002333CD"/>
    <w:rsid w:val="0027658D"/>
    <w:rsid w:val="002A0911"/>
    <w:rsid w:val="003C4329"/>
    <w:rsid w:val="00482133"/>
    <w:rsid w:val="00494BA5"/>
    <w:rsid w:val="004F6A5C"/>
    <w:rsid w:val="00595F16"/>
    <w:rsid w:val="005B6FA2"/>
    <w:rsid w:val="006217FD"/>
    <w:rsid w:val="006336C9"/>
    <w:rsid w:val="006D0825"/>
    <w:rsid w:val="006E30FB"/>
    <w:rsid w:val="006E6A28"/>
    <w:rsid w:val="006F431E"/>
    <w:rsid w:val="00741455"/>
    <w:rsid w:val="007975D2"/>
    <w:rsid w:val="00834E19"/>
    <w:rsid w:val="008D0E9B"/>
    <w:rsid w:val="008F0D68"/>
    <w:rsid w:val="009D1B9B"/>
    <w:rsid w:val="00AD63F9"/>
    <w:rsid w:val="00B7207D"/>
    <w:rsid w:val="00BC6D4D"/>
    <w:rsid w:val="00C15AC9"/>
    <w:rsid w:val="00C234E8"/>
    <w:rsid w:val="00C57E55"/>
    <w:rsid w:val="00C76BA5"/>
    <w:rsid w:val="00C94219"/>
    <w:rsid w:val="00D66B5B"/>
    <w:rsid w:val="00E820FB"/>
    <w:rsid w:val="00EB43A4"/>
    <w:rsid w:val="00F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414C6-E0EC-4366-B128-D0069098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B1"/>
  </w:style>
  <w:style w:type="paragraph" w:styleId="Heading1">
    <w:name w:val="heading 1"/>
    <w:basedOn w:val="Normal"/>
    <w:next w:val="Normal"/>
    <w:link w:val="Heading1Char"/>
    <w:uiPriority w:val="9"/>
    <w:qFormat/>
    <w:rsid w:val="001F05B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F05B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F05B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F05B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F05B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F05B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F05B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F05B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F05B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FB"/>
    <w:pPr>
      <w:ind w:left="720"/>
      <w:contextualSpacing/>
    </w:pPr>
  </w:style>
  <w:style w:type="character" w:styleId="Hyperlink">
    <w:name w:val="Hyperlink"/>
    <w:basedOn w:val="DefaultParagraphFont"/>
    <w:uiPriority w:val="99"/>
    <w:unhideWhenUsed/>
    <w:rsid w:val="0027658D"/>
    <w:rPr>
      <w:color w:val="0000FF" w:themeColor="hyperlink"/>
      <w:u w:val="single"/>
    </w:rPr>
  </w:style>
  <w:style w:type="character" w:styleId="Strong">
    <w:name w:val="Strong"/>
    <w:basedOn w:val="DefaultParagraphFont"/>
    <w:uiPriority w:val="22"/>
    <w:qFormat/>
    <w:rsid w:val="001F05B1"/>
    <w:rPr>
      <w:b/>
      <w:bCs/>
    </w:rPr>
  </w:style>
  <w:style w:type="character" w:customStyle="1" w:styleId="apple-converted-space">
    <w:name w:val="apple-converted-space"/>
    <w:basedOn w:val="DefaultParagraphFont"/>
    <w:rsid w:val="006D0825"/>
  </w:style>
  <w:style w:type="character" w:customStyle="1" w:styleId="Heading1Char">
    <w:name w:val="Heading 1 Char"/>
    <w:basedOn w:val="DefaultParagraphFont"/>
    <w:link w:val="Heading1"/>
    <w:uiPriority w:val="9"/>
    <w:rsid w:val="001F05B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F05B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F05B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F05B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F05B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F05B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F05B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F05B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F05B1"/>
    <w:rPr>
      <w:b/>
      <w:bCs/>
      <w:i/>
      <w:iCs/>
    </w:rPr>
  </w:style>
  <w:style w:type="paragraph" w:styleId="Caption">
    <w:name w:val="caption"/>
    <w:basedOn w:val="Normal"/>
    <w:next w:val="Normal"/>
    <w:uiPriority w:val="35"/>
    <w:semiHidden/>
    <w:unhideWhenUsed/>
    <w:qFormat/>
    <w:rsid w:val="001F05B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F05B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F05B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F05B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F05B1"/>
    <w:rPr>
      <w:color w:val="1F497D" w:themeColor="text2"/>
      <w:sz w:val="28"/>
      <w:szCs w:val="28"/>
    </w:rPr>
  </w:style>
  <w:style w:type="character" w:styleId="Emphasis">
    <w:name w:val="Emphasis"/>
    <w:basedOn w:val="DefaultParagraphFont"/>
    <w:uiPriority w:val="20"/>
    <w:qFormat/>
    <w:rsid w:val="001F05B1"/>
    <w:rPr>
      <w:i/>
      <w:iCs/>
      <w:color w:val="000000" w:themeColor="text1"/>
    </w:rPr>
  </w:style>
  <w:style w:type="paragraph" w:styleId="NoSpacing">
    <w:name w:val="No Spacing"/>
    <w:uiPriority w:val="1"/>
    <w:qFormat/>
    <w:rsid w:val="001F05B1"/>
    <w:pPr>
      <w:spacing w:after="0" w:line="240" w:lineRule="auto"/>
    </w:pPr>
  </w:style>
  <w:style w:type="paragraph" w:styleId="Quote">
    <w:name w:val="Quote"/>
    <w:basedOn w:val="Normal"/>
    <w:next w:val="Normal"/>
    <w:link w:val="QuoteChar"/>
    <w:uiPriority w:val="29"/>
    <w:qFormat/>
    <w:rsid w:val="001F05B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F05B1"/>
    <w:rPr>
      <w:i/>
      <w:iCs/>
      <w:color w:val="76923C" w:themeColor="accent3" w:themeShade="BF"/>
      <w:sz w:val="24"/>
      <w:szCs w:val="24"/>
    </w:rPr>
  </w:style>
  <w:style w:type="paragraph" w:styleId="IntenseQuote">
    <w:name w:val="Intense Quote"/>
    <w:basedOn w:val="Normal"/>
    <w:next w:val="Normal"/>
    <w:link w:val="IntenseQuoteChar"/>
    <w:uiPriority w:val="30"/>
    <w:qFormat/>
    <w:rsid w:val="001F05B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F05B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F05B1"/>
    <w:rPr>
      <w:i/>
      <w:iCs/>
      <w:color w:val="595959" w:themeColor="text1" w:themeTint="A6"/>
    </w:rPr>
  </w:style>
  <w:style w:type="character" w:styleId="IntenseEmphasis">
    <w:name w:val="Intense Emphasis"/>
    <w:basedOn w:val="DefaultParagraphFont"/>
    <w:uiPriority w:val="21"/>
    <w:qFormat/>
    <w:rsid w:val="001F05B1"/>
    <w:rPr>
      <w:b/>
      <w:bCs/>
      <w:i/>
      <w:iCs/>
      <w:color w:val="auto"/>
    </w:rPr>
  </w:style>
  <w:style w:type="character" w:styleId="SubtleReference">
    <w:name w:val="Subtle Reference"/>
    <w:basedOn w:val="DefaultParagraphFont"/>
    <w:uiPriority w:val="31"/>
    <w:qFormat/>
    <w:rsid w:val="001F05B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F05B1"/>
    <w:rPr>
      <w:b/>
      <w:bCs/>
      <w:caps w:val="0"/>
      <w:smallCaps/>
      <w:color w:val="auto"/>
      <w:spacing w:val="0"/>
      <w:u w:val="single"/>
    </w:rPr>
  </w:style>
  <w:style w:type="character" w:styleId="BookTitle">
    <w:name w:val="Book Title"/>
    <w:basedOn w:val="DefaultParagraphFont"/>
    <w:uiPriority w:val="33"/>
    <w:qFormat/>
    <w:rsid w:val="001F05B1"/>
    <w:rPr>
      <w:b/>
      <w:bCs/>
      <w:caps w:val="0"/>
      <w:smallCaps/>
      <w:spacing w:val="0"/>
    </w:rPr>
  </w:style>
  <w:style w:type="paragraph" w:styleId="TOCHeading">
    <w:name w:val="TOC Heading"/>
    <w:basedOn w:val="Heading1"/>
    <w:next w:val="Normal"/>
    <w:uiPriority w:val="39"/>
    <w:semiHidden/>
    <w:unhideWhenUsed/>
    <w:qFormat/>
    <w:rsid w:val="001F05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uji1@DVHigh.net" TargetMode="External"/><Relationship Id="rId3" Type="http://schemas.openxmlformats.org/officeDocument/2006/relationships/styles" Target="styles.xml"/><Relationship Id="rId7" Type="http://schemas.openxmlformats.org/officeDocument/2006/relationships/hyperlink" Target="http://photos.pack1776.com/20142015-Scouting-Year/20150220-Blue-and-Gold-Videos/i-dbWqQ4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otos.pack1776.com/20142015-Scouting-Year/20150220-Blue-and-Gold-Videos/i-r5RxP2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DD5D-4685-449D-BB9F-674093ED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dc:creator>
  <cp:lastModifiedBy>Grace Dagen</cp:lastModifiedBy>
  <cp:revision>3</cp:revision>
  <dcterms:created xsi:type="dcterms:W3CDTF">2016-03-28T22:40:00Z</dcterms:created>
  <dcterms:modified xsi:type="dcterms:W3CDTF">2016-03-28T22:44:00Z</dcterms:modified>
</cp:coreProperties>
</file>